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E3" w:rsidRDefault="00010A4A" w:rsidP="00D073E3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  <w:r>
        <w:rPr>
          <w:rFonts w:asciiTheme="minorHAnsi" w:hAnsiTheme="minorHAnsi" w:cstheme="minorHAnsi"/>
          <w:bCs/>
          <w:sz w:val="20"/>
          <w:szCs w:val="20"/>
          <w:lang w:val="uk-UA"/>
        </w:rPr>
        <w:t xml:space="preserve">  </w:t>
      </w:r>
    </w:p>
    <w:p w:rsidR="00D073E3" w:rsidRPr="002F6D1A" w:rsidRDefault="00D073E3" w:rsidP="00D073E3">
      <w:pPr>
        <w:pStyle w:val="a4"/>
        <w:rPr>
          <w:b w:val="0"/>
          <w:sz w:val="32"/>
          <w:szCs w:val="24"/>
          <w:lang w:val="ru-RU"/>
        </w:rPr>
      </w:pPr>
      <w:proofErr w:type="spellStart"/>
      <w:r w:rsidRPr="002F6D1A">
        <w:rPr>
          <w:b w:val="0"/>
          <w:sz w:val="32"/>
          <w:szCs w:val="24"/>
          <w:lang w:val="ru-RU"/>
        </w:rPr>
        <w:t>Управління</w:t>
      </w:r>
      <w:proofErr w:type="spellEnd"/>
      <w:r w:rsidRPr="002F6D1A">
        <w:rPr>
          <w:b w:val="0"/>
          <w:sz w:val="32"/>
          <w:szCs w:val="24"/>
          <w:lang w:val="ru-RU"/>
        </w:rPr>
        <w:t xml:space="preserve">  </w:t>
      </w:r>
      <w:proofErr w:type="spellStart"/>
      <w:r w:rsidRPr="002F6D1A">
        <w:rPr>
          <w:b w:val="0"/>
          <w:sz w:val="32"/>
          <w:szCs w:val="24"/>
          <w:lang w:val="ru-RU"/>
        </w:rPr>
        <w:t>культури</w:t>
      </w:r>
      <w:proofErr w:type="spellEnd"/>
      <w:r w:rsidRPr="002F6D1A">
        <w:rPr>
          <w:b w:val="0"/>
          <w:sz w:val="32"/>
          <w:szCs w:val="24"/>
          <w:lang w:val="ru-RU"/>
        </w:rPr>
        <w:t xml:space="preserve">, туризму, </w:t>
      </w:r>
      <w:proofErr w:type="spellStart"/>
      <w:r w:rsidRPr="002F6D1A">
        <w:rPr>
          <w:b w:val="0"/>
          <w:sz w:val="32"/>
          <w:szCs w:val="24"/>
          <w:lang w:val="ru-RU"/>
        </w:rPr>
        <w:t>національностей</w:t>
      </w:r>
      <w:proofErr w:type="spellEnd"/>
      <w:r w:rsidRPr="002F6D1A">
        <w:rPr>
          <w:b w:val="0"/>
          <w:sz w:val="32"/>
          <w:szCs w:val="24"/>
          <w:lang w:val="ru-RU"/>
        </w:rPr>
        <w:t xml:space="preserve"> і </w:t>
      </w:r>
      <w:proofErr w:type="spellStart"/>
      <w:proofErr w:type="gramStart"/>
      <w:r w:rsidRPr="002F6D1A">
        <w:rPr>
          <w:b w:val="0"/>
          <w:sz w:val="32"/>
          <w:szCs w:val="24"/>
          <w:lang w:val="ru-RU"/>
        </w:rPr>
        <w:t>рел</w:t>
      </w:r>
      <w:proofErr w:type="gramEnd"/>
      <w:r w:rsidRPr="002F6D1A">
        <w:rPr>
          <w:b w:val="0"/>
          <w:sz w:val="32"/>
          <w:szCs w:val="24"/>
          <w:lang w:val="ru-RU"/>
        </w:rPr>
        <w:t>ігій</w:t>
      </w:r>
      <w:proofErr w:type="spellEnd"/>
    </w:p>
    <w:p w:rsidR="00D073E3" w:rsidRPr="002F6D1A" w:rsidRDefault="00D073E3" w:rsidP="00D073E3">
      <w:pPr>
        <w:pStyle w:val="a4"/>
        <w:rPr>
          <w:b w:val="0"/>
          <w:sz w:val="32"/>
          <w:szCs w:val="24"/>
          <w:lang w:val="ru-RU"/>
        </w:rPr>
      </w:pPr>
      <w:proofErr w:type="spellStart"/>
      <w:r w:rsidRPr="002F6D1A">
        <w:rPr>
          <w:b w:val="0"/>
          <w:sz w:val="32"/>
          <w:szCs w:val="24"/>
          <w:lang w:val="ru-RU"/>
        </w:rPr>
        <w:t>Дніпропетровської</w:t>
      </w:r>
      <w:proofErr w:type="spellEnd"/>
      <w:r w:rsidRPr="002F6D1A">
        <w:rPr>
          <w:b w:val="0"/>
          <w:sz w:val="32"/>
          <w:szCs w:val="24"/>
          <w:lang w:val="ru-RU"/>
        </w:rPr>
        <w:t xml:space="preserve"> </w:t>
      </w:r>
      <w:proofErr w:type="spellStart"/>
      <w:r w:rsidRPr="002F6D1A">
        <w:rPr>
          <w:b w:val="0"/>
          <w:sz w:val="32"/>
          <w:szCs w:val="24"/>
          <w:lang w:val="ru-RU"/>
        </w:rPr>
        <w:t>обласної</w:t>
      </w:r>
      <w:proofErr w:type="spellEnd"/>
      <w:r w:rsidRPr="002F6D1A">
        <w:rPr>
          <w:b w:val="0"/>
          <w:sz w:val="32"/>
          <w:szCs w:val="24"/>
          <w:lang w:val="ru-RU"/>
        </w:rPr>
        <w:t xml:space="preserve"> </w:t>
      </w:r>
      <w:proofErr w:type="spellStart"/>
      <w:r w:rsidRPr="002F6D1A">
        <w:rPr>
          <w:b w:val="0"/>
          <w:sz w:val="32"/>
          <w:szCs w:val="24"/>
          <w:lang w:val="ru-RU"/>
        </w:rPr>
        <w:t>державної</w:t>
      </w:r>
      <w:proofErr w:type="spellEnd"/>
      <w:r w:rsidRPr="002F6D1A">
        <w:rPr>
          <w:b w:val="0"/>
          <w:sz w:val="32"/>
          <w:szCs w:val="24"/>
          <w:lang w:val="ru-RU"/>
        </w:rPr>
        <w:t xml:space="preserve"> </w:t>
      </w:r>
      <w:proofErr w:type="spellStart"/>
      <w:r w:rsidRPr="002F6D1A">
        <w:rPr>
          <w:b w:val="0"/>
          <w:sz w:val="32"/>
          <w:szCs w:val="24"/>
          <w:lang w:val="ru-RU"/>
        </w:rPr>
        <w:t>адміністрації</w:t>
      </w:r>
      <w:proofErr w:type="spellEnd"/>
    </w:p>
    <w:p w:rsidR="00D073E3" w:rsidRPr="002F6D1A" w:rsidRDefault="00D073E3" w:rsidP="00D073E3">
      <w:pPr>
        <w:pStyle w:val="a4"/>
        <w:rPr>
          <w:b w:val="0"/>
          <w:sz w:val="28"/>
          <w:szCs w:val="24"/>
          <w:lang w:val="ru-RU"/>
        </w:rPr>
      </w:pPr>
    </w:p>
    <w:p w:rsidR="00D073E3" w:rsidRPr="002F6D1A" w:rsidRDefault="00366A40" w:rsidP="00D073E3">
      <w:pPr>
        <w:pStyle w:val="a4"/>
        <w:rPr>
          <w:b w:val="0"/>
          <w:sz w:val="28"/>
          <w:szCs w:val="24"/>
          <w:lang w:val="ru-RU"/>
        </w:rPr>
      </w:pPr>
      <w:r w:rsidRPr="00366A40">
        <w:rPr>
          <w:noProof/>
          <w:sz w:val="28"/>
          <w:szCs w:val="24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158.9pt;margin-top:6.8pt;width:159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"/>
        </w:pict>
      </w:r>
    </w:p>
    <w:p w:rsidR="00D073E3" w:rsidRPr="002F6D1A" w:rsidRDefault="00D073E3" w:rsidP="00D073E3">
      <w:pPr>
        <w:jc w:val="center"/>
        <w:rPr>
          <w:sz w:val="32"/>
          <w:lang w:val="uk-UA"/>
        </w:rPr>
      </w:pPr>
      <w:r w:rsidRPr="002F6D1A">
        <w:rPr>
          <w:sz w:val="32"/>
          <w:lang w:val="uk-UA"/>
        </w:rPr>
        <w:t>КЗК «Дніпропетровська обласна універсальна наукова</w:t>
      </w:r>
    </w:p>
    <w:p w:rsidR="00D073E3" w:rsidRPr="002F6D1A" w:rsidRDefault="00D073E3" w:rsidP="00D073E3">
      <w:pPr>
        <w:jc w:val="center"/>
        <w:rPr>
          <w:sz w:val="32"/>
          <w:lang w:val="uk-UA"/>
        </w:rPr>
      </w:pPr>
      <w:r w:rsidRPr="002F6D1A">
        <w:rPr>
          <w:sz w:val="32"/>
          <w:lang w:val="uk-UA"/>
        </w:rPr>
        <w:t>бібліотека  ім. Первоучителів слов’янських Кирила і Мефодія»</w:t>
      </w:r>
    </w:p>
    <w:p w:rsidR="00D073E3" w:rsidRPr="002B3A13" w:rsidRDefault="00D073E3" w:rsidP="00D073E3">
      <w:pPr>
        <w:jc w:val="center"/>
        <w:rPr>
          <w:lang w:val="uk-UA"/>
        </w:rPr>
      </w:pPr>
    </w:p>
    <w:p w:rsidR="00D073E3" w:rsidRPr="002B3A13" w:rsidRDefault="00D073E3" w:rsidP="00D073E3">
      <w:pPr>
        <w:jc w:val="center"/>
        <w:rPr>
          <w:lang w:val="uk-UA"/>
        </w:rPr>
      </w:pPr>
    </w:p>
    <w:p w:rsidR="00D073E3" w:rsidRPr="002B3A13" w:rsidRDefault="00D073E3" w:rsidP="00D073E3">
      <w:pPr>
        <w:rPr>
          <w:rStyle w:val="10"/>
          <w:b w:val="0"/>
          <w:bCs w:val="0"/>
          <w:sz w:val="24"/>
          <w:szCs w:val="24"/>
          <w:lang w:val="uk-UA"/>
        </w:rPr>
      </w:pPr>
    </w:p>
    <w:p w:rsidR="00D073E3" w:rsidRPr="002B3A13" w:rsidRDefault="00D073E3" w:rsidP="00D073E3">
      <w:pPr>
        <w:rPr>
          <w:rFonts w:ascii="Cambria" w:hAnsi="Cambria"/>
          <w:bCs/>
          <w:i/>
          <w:lang w:val="uk-UA"/>
        </w:rPr>
      </w:pPr>
      <w:r w:rsidRPr="002B3A13">
        <w:rPr>
          <w:rStyle w:val="10"/>
          <w:rFonts w:ascii="Arial" w:hAnsi="Arial" w:cs="Arial"/>
          <w:sz w:val="24"/>
          <w:szCs w:val="24"/>
          <w:lang w:val="uk-UA"/>
        </w:rPr>
        <w:t xml:space="preserve"> </w:t>
      </w:r>
    </w:p>
    <w:p w:rsidR="00D073E3" w:rsidRPr="002F6D1A" w:rsidRDefault="00D073E3" w:rsidP="00D073E3">
      <w:pPr>
        <w:jc w:val="right"/>
        <w:rPr>
          <w:rFonts w:ascii="Cambria" w:hAnsi="Cambria"/>
          <w:bCs/>
          <w:i/>
          <w:sz w:val="32"/>
          <w:lang w:val="uk-UA"/>
        </w:rPr>
      </w:pPr>
      <w:r w:rsidRPr="002F6D1A">
        <w:rPr>
          <w:rFonts w:ascii="Cambria" w:hAnsi="Cambria"/>
          <w:bCs/>
          <w:i/>
          <w:sz w:val="32"/>
          <w:lang w:val="uk-UA"/>
        </w:rPr>
        <w:t xml:space="preserve">За підтримки Дніпропетровської </w:t>
      </w:r>
    </w:p>
    <w:p w:rsidR="00D073E3" w:rsidRPr="002F6D1A" w:rsidRDefault="00D073E3" w:rsidP="00D073E3">
      <w:pPr>
        <w:jc w:val="right"/>
        <w:rPr>
          <w:rFonts w:ascii="Cambria" w:hAnsi="Cambria"/>
          <w:bCs/>
          <w:i/>
          <w:sz w:val="32"/>
          <w:lang w:val="uk-UA"/>
        </w:rPr>
      </w:pPr>
      <w:r w:rsidRPr="002F6D1A">
        <w:rPr>
          <w:rFonts w:ascii="Cambria" w:hAnsi="Cambria"/>
          <w:bCs/>
          <w:i/>
          <w:sz w:val="32"/>
          <w:lang w:val="uk-UA"/>
        </w:rPr>
        <w:t xml:space="preserve">бібліотечної </w:t>
      </w:r>
      <w:proofErr w:type="spellStart"/>
      <w:r w:rsidRPr="002F6D1A">
        <w:rPr>
          <w:rFonts w:ascii="Cambria" w:hAnsi="Cambria"/>
          <w:bCs/>
          <w:i/>
          <w:sz w:val="32"/>
          <w:lang w:val="uk-UA"/>
        </w:rPr>
        <w:t>асоціацїї</w:t>
      </w:r>
      <w:proofErr w:type="spellEnd"/>
    </w:p>
    <w:p w:rsidR="00D073E3" w:rsidRPr="002B3A13" w:rsidRDefault="00D073E3" w:rsidP="00D073E3">
      <w:pPr>
        <w:jc w:val="both"/>
        <w:rPr>
          <w:rFonts w:ascii="Candara" w:hAnsi="Candara"/>
          <w:lang w:val="uk-UA"/>
        </w:rPr>
      </w:pPr>
    </w:p>
    <w:p w:rsidR="00D073E3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  <w:r w:rsidRPr="00227E38">
        <w:rPr>
          <w:rFonts w:ascii="Palatino Linotype" w:hAnsi="Palatino Linotype"/>
          <w:bCs/>
          <w:sz w:val="22"/>
          <w:szCs w:val="22"/>
          <w:lang w:val="uk-UA"/>
        </w:rPr>
        <w:t xml:space="preserve">    </w:t>
      </w:r>
    </w:p>
    <w:p w:rsidR="00D073E3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D073E3" w:rsidRPr="002F6D1A" w:rsidRDefault="00D073E3" w:rsidP="00D073E3">
      <w:pPr>
        <w:jc w:val="center"/>
        <w:rPr>
          <w:rFonts w:ascii="Candara" w:hAnsi="Candara" w:cs="Arial"/>
          <w:b/>
          <w:sz w:val="44"/>
          <w:szCs w:val="32"/>
          <w:lang w:val="uk-UA"/>
        </w:rPr>
      </w:pPr>
      <w:r w:rsidRPr="002F6D1A">
        <w:rPr>
          <w:rFonts w:ascii="Bookman Old Style" w:hAnsi="Bookman Old Style"/>
          <w:b/>
          <w:bCs/>
          <w:sz w:val="44"/>
          <w:szCs w:val="32"/>
          <w:lang w:val="uk-UA"/>
        </w:rPr>
        <w:t>П р о г р а м а</w:t>
      </w:r>
    </w:p>
    <w:p w:rsidR="00D073E3" w:rsidRPr="002B3A13" w:rsidRDefault="00D073E3" w:rsidP="00D073E3">
      <w:pPr>
        <w:rPr>
          <w:rStyle w:val="10"/>
          <w:b w:val="0"/>
          <w:bCs w:val="0"/>
          <w:sz w:val="32"/>
          <w:szCs w:val="32"/>
          <w:lang w:val="uk-UA"/>
        </w:rPr>
      </w:pPr>
    </w:p>
    <w:p w:rsidR="00D073E3" w:rsidRPr="002F6D1A" w:rsidRDefault="00D073E3" w:rsidP="00D073E3">
      <w:pPr>
        <w:jc w:val="center"/>
        <w:rPr>
          <w:rFonts w:ascii="Palatino Linotype" w:hAnsi="Palatino Linotype"/>
          <w:sz w:val="40"/>
          <w:szCs w:val="32"/>
          <w:lang w:val="uk-UA"/>
        </w:rPr>
      </w:pPr>
      <w:r w:rsidRPr="002F6D1A">
        <w:rPr>
          <w:rStyle w:val="10"/>
          <w:rFonts w:ascii="Arial" w:hAnsi="Arial" w:cs="Arial"/>
          <w:sz w:val="40"/>
          <w:szCs w:val="32"/>
          <w:lang w:val="uk-UA"/>
        </w:rPr>
        <w:t>обласної квітневої школи</w:t>
      </w:r>
    </w:p>
    <w:p w:rsidR="00D073E3" w:rsidRPr="006E67F1" w:rsidRDefault="00D073E3" w:rsidP="00D073E3">
      <w:pPr>
        <w:rPr>
          <w:rFonts w:ascii="Palatino Linotype" w:hAnsi="Palatino Linotype"/>
          <w:bCs/>
          <w:szCs w:val="22"/>
          <w:lang w:val="uk-UA"/>
        </w:rPr>
      </w:pPr>
    </w:p>
    <w:p w:rsidR="00D073E3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D073E3" w:rsidRPr="000E008C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F71F78" w:rsidRPr="002F6D1A" w:rsidRDefault="00F71F78" w:rsidP="006B567C">
      <w:pPr>
        <w:jc w:val="center"/>
        <w:rPr>
          <w:rFonts w:ascii="Cambria" w:hAnsi="Cambria"/>
          <w:b/>
          <w:i/>
          <w:sz w:val="40"/>
          <w:szCs w:val="32"/>
          <w:lang w:val="uk-UA"/>
        </w:rPr>
      </w:pPr>
      <w:r w:rsidRPr="002F6D1A">
        <w:rPr>
          <w:rFonts w:ascii="Cambria" w:hAnsi="Cambria"/>
          <w:b/>
          <w:i/>
          <w:sz w:val="40"/>
          <w:szCs w:val="32"/>
        </w:rPr>
        <w:t>”</w:t>
      </w:r>
      <w:proofErr w:type="gramStart"/>
      <w:r w:rsidRPr="002F6D1A">
        <w:rPr>
          <w:rFonts w:ascii="Cambria" w:hAnsi="Cambria"/>
          <w:b/>
          <w:i/>
          <w:sz w:val="40"/>
          <w:szCs w:val="32"/>
        </w:rPr>
        <w:t>Методична</w:t>
      </w:r>
      <w:proofErr w:type="gramEnd"/>
      <w:r w:rsidRPr="002F6D1A">
        <w:rPr>
          <w:rFonts w:ascii="Cambria" w:hAnsi="Cambria"/>
          <w:b/>
          <w:i/>
          <w:sz w:val="40"/>
          <w:szCs w:val="32"/>
        </w:rPr>
        <w:t xml:space="preserve"> робота  в </w:t>
      </w:r>
      <w:proofErr w:type="spellStart"/>
      <w:r w:rsidRPr="002F6D1A">
        <w:rPr>
          <w:rFonts w:ascii="Cambria" w:hAnsi="Cambria"/>
          <w:b/>
          <w:i/>
          <w:sz w:val="40"/>
          <w:szCs w:val="32"/>
        </w:rPr>
        <w:t>реаліях</w:t>
      </w:r>
      <w:proofErr w:type="spellEnd"/>
      <w:r w:rsidRPr="002F6D1A">
        <w:rPr>
          <w:rFonts w:ascii="Cambria" w:hAnsi="Cambria"/>
          <w:b/>
          <w:i/>
          <w:sz w:val="40"/>
          <w:szCs w:val="32"/>
        </w:rPr>
        <w:t xml:space="preserve"> </w:t>
      </w:r>
      <w:proofErr w:type="spellStart"/>
      <w:r w:rsidRPr="002F6D1A">
        <w:rPr>
          <w:rFonts w:ascii="Cambria" w:hAnsi="Cambria"/>
          <w:b/>
          <w:i/>
          <w:sz w:val="40"/>
          <w:szCs w:val="32"/>
        </w:rPr>
        <w:t>воєнного</w:t>
      </w:r>
      <w:proofErr w:type="spellEnd"/>
      <w:r w:rsidRPr="002F6D1A">
        <w:rPr>
          <w:rFonts w:ascii="Cambria" w:hAnsi="Cambria"/>
          <w:b/>
          <w:i/>
          <w:sz w:val="40"/>
          <w:szCs w:val="32"/>
        </w:rPr>
        <w:t xml:space="preserve"> часу:</w:t>
      </w:r>
    </w:p>
    <w:p w:rsidR="0081532E" w:rsidRPr="002F6D1A" w:rsidRDefault="00F71F78" w:rsidP="006B567C">
      <w:pPr>
        <w:tabs>
          <w:tab w:val="left" w:pos="2127"/>
        </w:tabs>
        <w:jc w:val="center"/>
        <w:rPr>
          <w:rFonts w:ascii="Cambria" w:hAnsi="Cambria"/>
          <w:b/>
          <w:i/>
          <w:sz w:val="40"/>
          <w:szCs w:val="32"/>
          <w:lang w:val="uk-UA"/>
        </w:rPr>
      </w:pPr>
      <w:proofErr w:type="spellStart"/>
      <w:r w:rsidRPr="002F6D1A">
        <w:rPr>
          <w:rFonts w:ascii="Cambria" w:hAnsi="Cambria"/>
          <w:b/>
          <w:i/>
          <w:sz w:val="40"/>
          <w:szCs w:val="32"/>
        </w:rPr>
        <w:t>досвід</w:t>
      </w:r>
      <w:proofErr w:type="spellEnd"/>
      <w:r w:rsidRPr="002F6D1A">
        <w:rPr>
          <w:rFonts w:ascii="Cambria" w:hAnsi="Cambria"/>
          <w:b/>
          <w:i/>
          <w:sz w:val="40"/>
          <w:szCs w:val="32"/>
        </w:rPr>
        <w:t xml:space="preserve"> </w:t>
      </w:r>
      <w:proofErr w:type="spellStart"/>
      <w:r w:rsidRPr="002F6D1A">
        <w:rPr>
          <w:rFonts w:ascii="Cambria" w:hAnsi="Cambria"/>
          <w:b/>
          <w:i/>
          <w:sz w:val="40"/>
          <w:szCs w:val="32"/>
        </w:rPr>
        <w:t>подолання</w:t>
      </w:r>
      <w:proofErr w:type="spellEnd"/>
      <w:r w:rsidRPr="002F6D1A">
        <w:rPr>
          <w:rFonts w:ascii="Cambria" w:hAnsi="Cambria"/>
          <w:b/>
          <w:i/>
          <w:sz w:val="40"/>
          <w:szCs w:val="32"/>
        </w:rPr>
        <w:t xml:space="preserve"> </w:t>
      </w:r>
      <w:proofErr w:type="spellStart"/>
      <w:r w:rsidRPr="002F6D1A">
        <w:rPr>
          <w:rFonts w:ascii="Cambria" w:hAnsi="Cambria"/>
          <w:b/>
          <w:i/>
          <w:sz w:val="40"/>
          <w:szCs w:val="32"/>
        </w:rPr>
        <w:t>викликів</w:t>
      </w:r>
      <w:proofErr w:type="spellEnd"/>
      <w:r w:rsidRPr="002F6D1A">
        <w:rPr>
          <w:rFonts w:ascii="Cambria" w:hAnsi="Cambria"/>
          <w:b/>
          <w:i/>
          <w:sz w:val="40"/>
          <w:szCs w:val="32"/>
        </w:rPr>
        <w:t>,</w:t>
      </w:r>
      <w:r w:rsidRPr="002F6D1A">
        <w:rPr>
          <w:rFonts w:ascii="Cambria" w:hAnsi="Cambria"/>
          <w:b/>
          <w:i/>
          <w:sz w:val="40"/>
          <w:szCs w:val="32"/>
          <w:lang w:val="uk-UA"/>
        </w:rPr>
        <w:t xml:space="preserve"> </w:t>
      </w:r>
      <w:proofErr w:type="spellStart"/>
      <w:r w:rsidRPr="002F6D1A">
        <w:rPr>
          <w:rFonts w:ascii="Cambria" w:hAnsi="Cambria"/>
          <w:b/>
          <w:i/>
          <w:sz w:val="40"/>
          <w:szCs w:val="32"/>
        </w:rPr>
        <w:t>збереження</w:t>
      </w:r>
      <w:proofErr w:type="spellEnd"/>
      <w:r w:rsidRPr="002F6D1A">
        <w:rPr>
          <w:rFonts w:ascii="Cambria" w:hAnsi="Cambria"/>
          <w:b/>
          <w:i/>
          <w:sz w:val="40"/>
          <w:szCs w:val="32"/>
        </w:rPr>
        <w:t xml:space="preserve"> </w:t>
      </w:r>
      <w:proofErr w:type="spellStart"/>
      <w:r w:rsidRPr="002F6D1A">
        <w:rPr>
          <w:rFonts w:ascii="Cambria" w:hAnsi="Cambria"/>
          <w:b/>
          <w:i/>
          <w:sz w:val="40"/>
          <w:szCs w:val="32"/>
        </w:rPr>
        <w:t>традицій</w:t>
      </w:r>
      <w:proofErr w:type="spellEnd"/>
      <w:r w:rsidRPr="002F6D1A">
        <w:rPr>
          <w:rFonts w:ascii="Cambria" w:hAnsi="Cambria"/>
          <w:b/>
          <w:i/>
          <w:sz w:val="40"/>
          <w:szCs w:val="32"/>
        </w:rPr>
        <w:t>,</w:t>
      </w:r>
    </w:p>
    <w:p w:rsidR="00F71F78" w:rsidRPr="002F6D1A" w:rsidRDefault="00F71F78" w:rsidP="006B567C">
      <w:pPr>
        <w:tabs>
          <w:tab w:val="left" w:pos="2127"/>
        </w:tabs>
        <w:jc w:val="center"/>
        <w:rPr>
          <w:rFonts w:ascii="Cambria" w:hAnsi="Cambria"/>
          <w:i/>
          <w:sz w:val="40"/>
          <w:szCs w:val="32"/>
        </w:rPr>
      </w:pPr>
      <w:proofErr w:type="spellStart"/>
      <w:r w:rsidRPr="002F6D1A">
        <w:rPr>
          <w:rFonts w:ascii="Cambria" w:hAnsi="Cambria"/>
          <w:b/>
          <w:i/>
          <w:sz w:val="40"/>
          <w:szCs w:val="32"/>
        </w:rPr>
        <w:t>нові</w:t>
      </w:r>
      <w:proofErr w:type="spellEnd"/>
      <w:r w:rsidRPr="002F6D1A">
        <w:rPr>
          <w:rFonts w:ascii="Cambria" w:hAnsi="Cambria"/>
          <w:b/>
          <w:i/>
          <w:sz w:val="40"/>
          <w:szCs w:val="32"/>
        </w:rPr>
        <w:t xml:space="preserve"> </w:t>
      </w:r>
      <w:proofErr w:type="spellStart"/>
      <w:r w:rsidRPr="002F6D1A">
        <w:rPr>
          <w:rFonts w:ascii="Cambria" w:hAnsi="Cambria"/>
          <w:b/>
          <w:i/>
          <w:sz w:val="40"/>
          <w:szCs w:val="32"/>
        </w:rPr>
        <w:t>вектори</w:t>
      </w:r>
      <w:proofErr w:type="spellEnd"/>
      <w:r w:rsidRPr="002F6D1A">
        <w:rPr>
          <w:rFonts w:ascii="Cambria" w:hAnsi="Cambria"/>
          <w:b/>
          <w:i/>
          <w:sz w:val="40"/>
          <w:szCs w:val="32"/>
        </w:rPr>
        <w:t xml:space="preserve"> </w:t>
      </w:r>
      <w:proofErr w:type="spellStart"/>
      <w:r w:rsidRPr="002F6D1A">
        <w:rPr>
          <w:rFonts w:ascii="Cambria" w:hAnsi="Cambria"/>
          <w:b/>
          <w:i/>
          <w:sz w:val="40"/>
          <w:szCs w:val="32"/>
        </w:rPr>
        <w:t>розвитку</w:t>
      </w:r>
      <w:proofErr w:type="spellEnd"/>
      <w:r w:rsidRPr="002F6D1A">
        <w:rPr>
          <w:rFonts w:ascii="Cambria" w:hAnsi="Cambria"/>
          <w:b/>
          <w:i/>
          <w:sz w:val="40"/>
          <w:szCs w:val="32"/>
        </w:rPr>
        <w:t xml:space="preserve"> ”</w:t>
      </w:r>
    </w:p>
    <w:p w:rsidR="00F71F78" w:rsidRPr="00F71F78" w:rsidRDefault="00F71F78" w:rsidP="00F71F78">
      <w:pPr>
        <w:jc w:val="center"/>
        <w:rPr>
          <w:rFonts w:ascii="Cambria" w:hAnsi="Cambria"/>
          <w:b/>
          <w:i/>
          <w:sz w:val="32"/>
          <w:szCs w:val="32"/>
        </w:rPr>
      </w:pPr>
    </w:p>
    <w:p w:rsidR="002B3A13" w:rsidRPr="00F71F78" w:rsidRDefault="002B3A13" w:rsidP="00F71F78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D073E3" w:rsidRPr="002B3A13" w:rsidRDefault="00D073E3" w:rsidP="00D073E3">
      <w:pPr>
        <w:ind w:left="5664"/>
        <w:jc w:val="center"/>
        <w:rPr>
          <w:rFonts w:ascii="Candara" w:hAnsi="Candara" w:cs="Arial"/>
          <w:b/>
          <w:sz w:val="32"/>
          <w:szCs w:val="36"/>
        </w:rPr>
      </w:pPr>
    </w:p>
    <w:p w:rsidR="00D073E3" w:rsidRPr="002F6D1A" w:rsidRDefault="00B15DDC" w:rsidP="00D073E3">
      <w:pPr>
        <w:jc w:val="center"/>
        <w:rPr>
          <w:rFonts w:ascii="Candara" w:hAnsi="Candara" w:cs="Arial"/>
          <w:b/>
          <w:sz w:val="44"/>
          <w:szCs w:val="36"/>
          <w:lang w:val="uk-UA"/>
        </w:rPr>
      </w:pPr>
      <w:r w:rsidRPr="002F6D1A">
        <w:rPr>
          <w:rFonts w:ascii="Candara" w:hAnsi="Candara" w:cs="Arial"/>
          <w:b/>
          <w:sz w:val="44"/>
          <w:szCs w:val="36"/>
          <w:lang w:val="uk-UA"/>
        </w:rPr>
        <w:t>29-30</w:t>
      </w:r>
      <w:r w:rsidR="00F71F78" w:rsidRPr="002F6D1A">
        <w:rPr>
          <w:rFonts w:ascii="Candara" w:hAnsi="Candara" w:cs="Arial"/>
          <w:b/>
          <w:sz w:val="44"/>
          <w:szCs w:val="36"/>
          <w:lang w:val="uk-UA"/>
        </w:rPr>
        <w:t xml:space="preserve"> квітня 2024</w:t>
      </w:r>
      <w:r w:rsidR="00D073E3" w:rsidRPr="002F6D1A">
        <w:rPr>
          <w:rFonts w:ascii="Candara" w:hAnsi="Candara" w:cs="Arial"/>
          <w:b/>
          <w:sz w:val="44"/>
          <w:szCs w:val="36"/>
          <w:lang w:val="uk-UA"/>
        </w:rPr>
        <w:t xml:space="preserve"> року</w:t>
      </w:r>
    </w:p>
    <w:p w:rsidR="00254FD4" w:rsidRDefault="00254FD4" w:rsidP="00D073E3">
      <w:pPr>
        <w:jc w:val="center"/>
        <w:rPr>
          <w:rFonts w:ascii="Candara" w:hAnsi="Candara" w:cs="Arial"/>
          <w:b/>
          <w:sz w:val="36"/>
          <w:szCs w:val="36"/>
          <w:lang w:val="uk-UA"/>
        </w:rPr>
      </w:pPr>
    </w:p>
    <w:p w:rsidR="00254FD4" w:rsidRPr="002F6D1A" w:rsidRDefault="00254FD4" w:rsidP="006B567C">
      <w:pPr>
        <w:jc w:val="center"/>
        <w:rPr>
          <w:rFonts w:asciiTheme="minorHAnsi" w:hAnsiTheme="minorHAnsi" w:cstheme="minorHAnsi"/>
          <w:sz w:val="36"/>
          <w:szCs w:val="28"/>
          <w:lang w:val="uk-UA"/>
        </w:rPr>
      </w:pPr>
      <w:r w:rsidRPr="002F6D1A">
        <w:rPr>
          <w:rFonts w:asciiTheme="minorHAnsi" w:hAnsiTheme="minorHAnsi" w:cstheme="minorHAnsi"/>
          <w:sz w:val="36"/>
          <w:szCs w:val="28"/>
          <w:lang w:val="uk-UA"/>
        </w:rPr>
        <w:t>Онлайн формат</w:t>
      </w:r>
    </w:p>
    <w:p w:rsidR="00D073E3" w:rsidRPr="002F6D1A" w:rsidRDefault="00D073E3" w:rsidP="00D073E3">
      <w:pPr>
        <w:ind w:left="708" w:firstLine="708"/>
        <w:rPr>
          <w:rFonts w:asciiTheme="minorHAnsi" w:hAnsiTheme="minorHAnsi" w:cstheme="minorHAnsi"/>
          <w:bCs/>
          <w:sz w:val="36"/>
          <w:szCs w:val="32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D073E3" w:rsidRPr="002F6D1A" w:rsidRDefault="00D073E3" w:rsidP="00D073E3">
      <w:pPr>
        <w:jc w:val="center"/>
        <w:rPr>
          <w:rFonts w:asciiTheme="minorHAnsi" w:hAnsiTheme="minorHAnsi" w:cstheme="minorHAnsi"/>
          <w:sz w:val="36"/>
          <w:szCs w:val="28"/>
          <w:lang w:val="uk-UA"/>
        </w:rPr>
      </w:pPr>
      <w:r w:rsidRPr="002F6D1A">
        <w:rPr>
          <w:rFonts w:asciiTheme="minorHAnsi" w:hAnsiTheme="minorHAnsi" w:cstheme="minorHAnsi"/>
          <w:sz w:val="36"/>
          <w:szCs w:val="28"/>
          <w:lang w:val="uk-UA"/>
        </w:rPr>
        <w:t>Дніпро</w:t>
      </w:r>
    </w:p>
    <w:p w:rsidR="00D073E3" w:rsidRPr="002F6D1A" w:rsidRDefault="00F71F78" w:rsidP="00D073E3">
      <w:pPr>
        <w:jc w:val="center"/>
        <w:rPr>
          <w:rFonts w:asciiTheme="minorHAnsi" w:hAnsiTheme="minorHAnsi" w:cstheme="minorHAnsi"/>
          <w:sz w:val="36"/>
          <w:szCs w:val="28"/>
          <w:lang w:val="uk-UA"/>
        </w:rPr>
      </w:pPr>
      <w:r w:rsidRPr="002F6D1A">
        <w:rPr>
          <w:rFonts w:asciiTheme="minorHAnsi" w:hAnsiTheme="minorHAnsi" w:cstheme="minorHAnsi"/>
          <w:sz w:val="36"/>
          <w:szCs w:val="28"/>
          <w:lang w:val="uk-UA"/>
        </w:rPr>
        <w:t>2024</w:t>
      </w:r>
    </w:p>
    <w:p w:rsidR="002B3A13" w:rsidRDefault="002B3A13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2F6D1A" w:rsidRDefault="002F6D1A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2F6D1A" w:rsidRPr="002B3A13" w:rsidRDefault="002F6D1A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8B2995" w:rsidRPr="008B2995" w:rsidRDefault="00366A40" w:rsidP="002F6D1A">
      <w:pPr>
        <w:rPr>
          <w:rFonts w:asciiTheme="majorHAnsi" w:hAnsiTheme="majorHAnsi"/>
          <w:b/>
          <w:i/>
          <w:sz w:val="22"/>
          <w:szCs w:val="28"/>
          <w:lang w:val="uk-UA"/>
        </w:rPr>
      </w:pPr>
      <w:r w:rsidRPr="00366A40">
        <w:rPr>
          <w:rFonts w:asciiTheme="majorHAnsi" w:hAnsiTheme="majorHAnsi"/>
          <w:b/>
          <w:i/>
          <w:noProof/>
          <w:sz w:val="28"/>
          <w:szCs w:val="28"/>
          <w:lang w:val="uk-UA" w:eastAsia="uk-UA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1" o:spid="_x0000_s1029" type="#_x0000_t98" style="position:absolute;margin-left:-26.3pt;margin-top:7.95pt;width:522pt;height:28.1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" fillcolor="white [3201]" strokecolor="#4f81bd [3204]" strokeweight="2pt"/>
        </w:pict>
      </w:r>
    </w:p>
    <w:p w:rsidR="006B567C" w:rsidRPr="006B567C" w:rsidRDefault="006B567C" w:rsidP="006B567C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6B567C">
        <w:rPr>
          <w:rFonts w:asciiTheme="majorHAnsi" w:hAnsiTheme="majorHAnsi"/>
          <w:b/>
          <w:i/>
          <w:sz w:val="28"/>
          <w:szCs w:val="28"/>
          <w:lang w:val="en-US"/>
        </w:rPr>
        <w:t>XX</w:t>
      </w:r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І </w:t>
      </w:r>
      <w:proofErr w:type="gramStart"/>
      <w:r>
        <w:rPr>
          <w:rFonts w:asciiTheme="majorHAnsi" w:hAnsiTheme="majorHAnsi"/>
          <w:b/>
          <w:i/>
          <w:sz w:val="28"/>
          <w:szCs w:val="28"/>
          <w:lang w:val="uk-UA"/>
        </w:rPr>
        <w:t>обласна  онлайн</w:t>
      </w:r>
      <w:proofErr w:type="gramEnd"/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 квітнева школа </w:t>
      </w:r>
      <w:r w:rsidRPr="006B567C">
        <w:rPr>
          <w:rFonts w:asciiTheme="majorHAnsi" w:hAnsiTheme="majorHAnsi"/>
          <w:b/>
          <w:i/>
          <w:sz w:val="28"/>
          <w:szCs w:val="28"/>
          <w:lang w:val="uk-UA"/>
        </w:rPr>
        <w:t>методиста - 2024</w:t>
      </w:r>
    </w:p>
    <w:p w:rsidR="006B567C" w:rsidRPr="00EB0153" w:rsidRDefault="006B567C" w:rsidP="00A30611">
      <w:pPr>
        <w:rPr>
          <w:sz w:val="32"/>
          <w:szCs w:val="32"/>
          <w:highlight w:val="yellow"/>
          <w:lang w:val="uk-UA"/>
        </w:rPr>
      </w:pPr>
    </w:p>
    <w:p w:rsidR="00A30611" w:rsidRPr="006B567C" w:rsidRDefault="00B15DDC" w:rsidP="006B567C">
      <w:pPr>
        <w:jc w:val="center"/>
        <w:rPr>
          <w:rFonts w:asciiTheme="majorHAnsi" w:hAnsiTheme="majorHAnsi" w:cs="Arial"/>
          <w:b/>
          <w:bCs/>
          <w:sz w:val="28"/>
          <w:szCs w:val="22"/>
          <w:lang w:val="uk-UA"/>
        </w:rPr>
      </w:pPr>
      <w:r w:rsidRPr="006B567C">
        <w:rPr>
          <w:rFonts w:asciiTheme="majorHAnsi" w:hAnsiTheme="majorHAnsi" w:cs="Arial"/>
          <w:b/>
          <w:bCs/>
          <w:sz w:val="28"/>
          <w:szCs w:val="22"/>
          <w:lang w:val="uk-UA"/>
        </w:rPr>
        <w:t>29</w:t>
      </w:r>
      <w:r w:rsidR="00A30611" w:rsidRPr="006B567C">
        <w:rPr>
          <w:rFonts w:asciiTheme="majorHAnsi" w:hAnsiTheme="majorHAnsi" w:cs="Arial"/>
          <w:b/>
          <w:bCs/>
          <w:sz w:val="28"/>
          <w:szCs w:val="22"/>
        </w:rPr>
        <w:t xml:space="preserve"> </w:t>
      </w:r>
      <w:r w:rsidR="00C36772">
        <w:rPr>
          <w:rFonts w:asciiTheme="majorHAnsi" w:hAnsiTheme="majorHAnsi" w:cs="Arial"/>
          <w:b/>
          <w:bCs/>
          <w:sz w:val="28"/>
          <w:szCs w:val="22"/>
          <w:lang w:val="uk-UA"/>
        </w:rPr>
        <w:t xml:space="preserve">квітня </w:t>
      </w:r>
      <w:r w:rsidR="00462EE4" w:rsidRPr="006B567C">
        <w:rPr>
          <w:rFonts w:asciiTheme="majorHAnsi" w:hAnsiTheme="majorHAnsi" w:cs="Arial"/>
          <w:b/>
          <w:bCs/>
          <w:sz w:val="28"/>
          <w:szCs w:val="22"/>
          <w:lang w:val="uk-UA"/>
        </w:rPr>
        <w:t>2024</w:t>
      </w:r>
      <w:r w:rsidR="00A30611" w:rsidRPr="006B567C">
        <w:rPr>
          <w:rFonts w:asciiTheme="majorHAnsi" w:hAnsiTheme="majorHAnsi" w:cs="Arial"/>
          <w:b/>
          <w:bCs/>
          <w:sz w:val="28"/>
          <w:szCs w:val="22"/>
          <w:lang w:val="uk-UA"/>
        </w:rPr>
        <w:t xml:space="preserve"> року</w:t>
      </w:r>
    </w:p>
    <w:p w:rsidR="00400E88" w:rsidRPr="006B567C" w:rsidRDefault="00312707" w:rsidP="006B567C">
      <w:pPr>
        <w:jc w:val="center"/>
        <w:rPr>
          <w:rFonts w:asciiTheme="majorHAnsi" w:hAnsiTheme="majorHAnsi" w:cstheme="minorHAnsi"/>
          <w:b/>
          <w:bCs/>
          <w:i/>
          <w:sz w:val="28"/>
          <w:szCs w:val="22"/>
          <w:lang w:val="uk-UA"/>
        </w:rPr>
      </w:pPr>
      <w:r w:rsidRPr="006B567C">
        <w:rPr>
          <w:rFonts w:asciiTheme="majorHAnsi" w:hAnsiTheme="majorHAnsi" w:cstheme="minorHAnsi"/>
          <w:b/>
          <w:bCs/>
          <w:i/>
          <w:sz w:val="28"/>
          <w:szCs w:val="22"/>
          <w:lang w:val="uk-UA"/>
        </w:rPr>
        <w:t>п</w:t>
      </w:r>
      <w:r w:rsidR="00B15DDC" w:rsidRPr="006B567C">
        <w:rPr>
          <w:rFonts w:asciiTheme="majorHAnsi" w:hAnsiTheme="majorHAnsi" w:cstheme="minorHAnsi"/>
          <w:b/>
          <w:bCs/>
          <w:i/>
          <w:sz w:val="28"/>
          <w:szCs w:val="22"/>
          <w:lang w:val="uk-UA"/>
        </w:rPr>
        <w:t>онеділок</w:t>
      </w:r>
    </w:p>
    <w:p w:rsidR="00927C50" w:rsidRPr="006B567C" w:rsidRDefault="00927C50" w:rsidP="006B567C">
      <w:pPr>
        <w:jc w:val="center"/>
        <w:rPr>
          <w:rFonts w:asciiTheme="minorHAnsi" w:hAnsiTheme="minorHAnsi" w:cstheme="minorHAnsi"/>
          <w:b/>
          <w:bCs/>
          <w:sz w:val="28"/>
          <w:szCs w:val="22"/>
          <w:vertAlign w:val="superscript"/>
          <w:lang w:val="uk-UA"/>
        </w:rPr>
      </w:pPr>
      <w:r w:rsidRPr="006B567C">
        <w:rPr>
          <w:rFonts w:asciiTheme="minorHAnsi" w:hAnsiTheme="minorHAnsi" w:cstheme="minorHAnsi"/>
          <w:b/>
          <w:bCs/>
          <w:sz w:val="28"/>
          <w:szCs w:val="22"/>
          <w:lang w:val="uk-UA"/>
        </w:rPr>
        <w:t>10</w:t>
      </w:r>
      <w:r w:rsidRPr="006B567C">
        <w:rPr>
          <w:rFonts w:asciiTheme="minorHAnsi" w:hAnsiTheme="minorHAnsi" w:cstheme="minorHAnsi"/>
          <w:b/>
          <w:bCs/>
          <w:sz w:val="28"/>
          <w:szCs w:val="22"/>
          <w:vertAlign w:val="superscript"/>
          <w:lang w:val="uk-UA"/>
        </w:rPr>
        <w:t>00</w:t>
      </w:r>
      <w:r w:rsidRPr="006B567C">
        <w:rPr>
          <w:rFonts w:asciiTheme="minorHAnsi" w:hAnsiTheme="minorHAnsi" w:cstheme="minorHAnsi"/>
          <w:b/>
          <w:bCs/>
          <w:sz w:val="28"/>
          <w:szCs w:val="22"/>
          <w:lang w:val="uk-UA"/>
        </w:rPr>
        <w:t>-16</w:t>
      </w:r>
      <w:r w:rsidRPr="006B567C">
        <w:rPr>
          <w:rFonts w:asciiTheme="minorHAnsi" w:hAnsiTheme="minorHAnsi" w:cstheme="minorHAnsi"/>
          <w:b/>
          <w:bCs/>
          <w:sz w:val="28"/>
          <w:szCs w:val="22"/>
          <w:vertAlign w:val="superscript"/>
          <w:lang w:val="uk-UA"/>
        </w:rPr>
        <w:t>00</w:t>
      </w:r>
    </w:p>
    <w:p w:rsidR="00927C50" w:rsidRPr="008B2995" w:rsidRDefault="00927C50" w:rsidP="00A30611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400E88" w:rsidRPr="00C36772" w:rsidRDefault="00400E88" w:rsidP="00400E88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</w:pPr>
      <w:r w:rsidRPr="00C36772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Формат: онлайн. Платформа: </w:t>
      </w:r>
      <w:proofErr w:type="spellStart"/>
      <w:r w:rsidRPr="00C36772">
        <w:rPr>
          <w:rFonts w:asciiTheme="minorHAnsi" w:hAnsiTheme="minorHAnsi" w:cstheme="minorHAnsi"/>
          <w:b/>
          <w:sz w:val="26"/>
          <w:szCs w:val="26"/>
          <w:u w:val="single"/>
        </w:rPr>
        <w:t>Zoom</w:t>
      </w:r>
      <w:proofErr w:type="spellEnd"/>
    </w:p>
    <w:p w:rsidR="00604192" w:rsidRPr="00C36772" w:rsidRDefault="00604192" w:rsidP="00604192">
      <w:pPr>
        <w:rPr>
          <w:rFonts w:asciiTheme="minorHAnsi" w:hAnsiTheme="minorHAnsi" w:cstheme="minorHAnsi"/>
          <w:b/>
          <w:sz w:val="26"/>
          <w:szCs w:val="26"/>
          <w:lang w:val="uk-UA"/>
        </w:rPr>
      </w:pPr>
      <w:proofErr w:type="spellStart"/>
      <w:r w:rsidRPr="00C36772">
        <w:rPr>
          <w:rFonts w:asciiTheme="minorHAnsi" w:hAnsiTheme="minorHAnsi" w:cstheme="minorHAnsi"/>
          <w:b/>
          <w:sz w:val="26"/>
          <w:szCs w:val="26"/>
        </w:rPr>
        <w:t>Покликання</w:t>
      </w:r>
      <w:proofErr w:type="spellEnd"/>
      <w:r w:rsidRPr="00C36772">
        <w:rPr>
          <w:rFonts w:asciiTheme="minorHAnsi" w:hAnsiTheme="minorHAnsi" w:cstheme="minorHAnsi"/>
          <w:b/>
          <w:sz w:val="26"/>
          <w:szCs w:val="26"/>
        </w:rPr>
        <w:t xml:space="preserve"> на </w:t>
      </w:r>
      <w:proofErr w:type="spellStart"/>
      <w:r w:rsidRPr="00C36772">
        <w:rPr>
          <w:rFonts w:asciiTheme="minorHAnsi" w:hAnsiTheme="minorHAnsi" w:cstheme="minorHAnsi"/>
          <w:b/>
          <w:sz w:val="26"/>
          <w:szCs w:val="26"/>
        </w:rPr>
        <w:t>зустріч</w:t>
      </w:r>
      <w:proofErr w:type="spellEnd"/>
      <w:r w:rsidRPr="00C36772">
        <w:rPr>
          <w:rFonts w:asciiTheme="minorHAnsi" w:hAnsiTheme="minorHAnsi" w:cstheme="minorHAnsi"/>
          <w:b/>
          <w:sz w:val="26"/>
          <w:szCs w:val="26"/>
        </w:rPr>
        <w:t>:</w:t>
      </w:r>
    </w:p>
    <w:p w:rsidR="008D0F6A" w:rsidRPr="00C36772" w:rsidRDefault="00366A40" w:rsidP="008D0F6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  <w:lang w:val="uk-UA"/>
        </w:rPr>
      </w:pPr>
      <w:hyperlink r:id="rId6" w:history="1"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https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://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us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06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web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.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zoom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.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us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/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j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/86798626869?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pwd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=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CuCI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2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j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7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xwDtTEnOmyl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0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DTW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2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</w:rPr>
          <w:t>hmbwzr</w:t>
        </w:r>
        <w:r w:rsidR="008D0F6A" w:rsidRPr="00C36772">
          <w:rPr>
            <w:rStyle w:val="a9"/>
            <w:rFonts w:asciiTheme="minorHAnsi" w:hAnsiTheme="minorHAnsi" w:cstheme="minorHAnsi"/>
            <w:sz w:val="26"/>
            <w:szCs w:val="26"/>
            <w:lang w:val="uk-UA"/>
          </w:rPr>
          <w:t>8.1</w:t>
        </w:r>
      </w:hyperlink>
    </w:p>
    <w:p w:rsidR="008D0F6A" w:rsidRPr="00C36772" w:rsidRDefault="008D0F6A" w:rsidP="008D0F6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proofErr w:type="spellStart"/>
      <w:r w:rsidRPr="00C36772">
        <w:rPr>
          <w:rFonts w:asciiTheme="minorHAnsi" w:hAnsiTheme="minorHAnsi" w:cstheme="minorHAnsi"/>
          <w:sz w:val="26"/>
          <w:szCs w:val="26"/>
        </w:rPr>
        <w:t>Ідентифікатор</w:t>
      </w:r>
      <w:proofErr w:type="spellEnd"/>
      <w:r w:rsidRPr="00C3677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C36772">
        <w:rPr>
          <w:rFonts w:asciiTheme="minorHAnsi" w:hAnsiTheme="minorHAnsi" w:cstheme="minorHAnsi"/>
          <w:sz w:val="26"/>
          <w:szCs w:val="26"/>
        </w:rPr>
        <w:t>конференції</w:t>
      </w:r>
      <w:proofErr w:type="spellEnd"/>
      <w:r w:rsidRPr="00C36772">
        <w:rPr>
          <w:rFonts w:asciiTheme="minorHAnsi" w:hAnsiTheme="minorHAnsi" w:cstheme="minorHAnsi"/>
          <w:sz w:val="26"/>
          <w:szCs w:val="26"/>
        </w:rPr>
        <w:t>:  867 9862 6869</w:t>
      </w:r>
    </w:p>
    <w:p w:rsidR="008D0F6A" w:rsidRPr="00C36772" w:rsidRDefault="008D0F6A" w:rsidP="008D0F6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C36772">
        <w:rPr>
          <w:rFonts w:asciiTheme="minorHAnsi" w:hAnsiTheme="minorHAnsi" w:cstheme="minorHAnsi"/>
          <w:sz w:val="26"/>
          <w:szCs w:val="26"/>
        </w:rPr>
        <w:t>Код доступу:  983168</w:t>
      </w:r>
    </w:p>
    <w:p w:rsidR="006D3C81" w:rsidRPr="002176FC" w:rsidRDefault="00A30611" w:rsidP="00A30611">
      <w:pPr>
        <w:jc w:val="both"/>
        <w:rPr>
          <w:rFonts w:asciiTheme="majorHAnsi" w:hAnsiTheme="majorHAnsi" w:cs="Arial"/>
          <w:b/>
          <w:bCs/>
          <w:sz w:val="22"/>
          <w:szCs w:val="20"/>
          <w:highlight w:val="yellow"/>
          <w:vertAlign w:val="superscript"/>
          <w:lang w:val="uk-UA"/>
        </w:rPr>
      </w:pPr>
      <w:r w:rsidRPr="00B701B4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                                                       </w:t>
      </w:r>
      <w:r w:rsidRPr="00B701B4">
        <w:rPr>
          <w:rFonts w:asciiTheme="majorHAnsi" w:hAnsiTheme="majorHAnsi" w:cs="Arial"/>
          <w:b/>
          <w:bCs/>
          <w:sz w:val="20"/>
          <w:szCs w:val="20"/>
          <w:lang w:val="uk-UA"/>
        </w:rPr>
        <w:t xml:space="preserve">           </w:t>
      </w:r>
      <w:r w:rsidR="00390C30" w:rsidRPr="00B701B4">
        <w:rPr>
          <w:rFonts w:asciiTheme="majorHAnsi" w:hAnsiTheme="majorHAnsi" w:cs="Arial"/>
          <w:b/>
          <w:bCs/>
          <w:sz w:val="20"/>
          <w:szCs w:val="20"/>
          <w:lang w:val="uk-UA"/>
        </w:rPr>
        <w:t xml:space="preserve">          </w:t>
      </w:r>
      <w:r w:rsidRPr="00B701B4">
        <w:rPr>
          <w:rFonts w:asciiTheme="majorHAnsi" w:hAnsiTheme="majorHAnsi" w:cs="Arial"/>
          <w:b/>
          <w:bCs/>
          <w:sz w:val="20"/>
          <w:szCs w:val="20"/>
          <w:lang w:val="uk-UA"/>
        </w:rPr>
        <w:t xml:space="preserve"> </w:t>
      </w:r>
    </w:p>
    <w:p w:rsidR="00D81A24" w:rsidRPr="006B567C" w:rsidRDefault="00596DE7" w:rsidP="00D81A24">
      <w:pPr>
        <w:pStyle w:val="a4"/>
        <w:jc w:val="both"/>
        <w:rPr>
          <w:rFonts w:asciiTheme="minorHAnsi" w:hAnsiTheme="minorHAnsi" w:cstheme="minorHAnsi"/>
          <w:i/>
          <w:sz w:val="28"/>
          <w:szCs w:val="24"/>
        </w:rPr>
      </w:pPr>
      <w:r w:rsidRPr="006B567C">
        <w:rPr>
          <w:rFonts w:ascii="Calibri" w:hAnsi="Calibri"/>
          <w:i/>
          <w:sz w:val="28"/>
          <w:szCs w:val="24"/>
        </w:rPr>
        <w:t xml:space="preserve">       </w:t>
      </w:r>
      <w:r w:rsidR="00D81A24" w:rsidRPr="006B567C">
        <w:rPr>
          <w:rFonts w:ascii="Calibri" w:hAnsi="Calibri"/>
          <w:i/>
          <w:sz w:val="28"/>
          <w:szCs w:val="24"/>
        </w:rPr>
        <w:t>Відкриття</w:t>
      </w:r>
      <w:r w:rsidR="003872D4" w:rsidRPr="006B567C">
        <w:rPr>
          <w:rFonts w:ascii="Calibri" w:hAnsi="Calibri"/>
          <w:i/>
          <w:sz w:val="28"/>
          <w:szCs w:val="24"/>
          <w:lang w:val="ru-RU"/>
        </w:rPr>
        <w:t xml:space="preserve"> </w:t>
      </w:r>
      <w:r w:rsidR="003872D4" w:rsidRPr="006B567C">
        <w:rPr>
          <w:rFonts w:ascii="Calibri" w:hAnsi="Calibri"/>
          <w:i/>
          <w:sz w:val="28"/>
          <w:szCs w:val="24"/>
          <w:lang w:val="en-US"/>
        </w:rPr>
        <w:t>XX</w:t>
      </w:r>
      <w:r w:rsidR="00462EE4" w:rsidRPr="006B567C">
        <w:rPr>
          <w:rFonts w:ascii="Calibri" w:hAnsi="Calibri"/>
          <w:i/>
          <w:sz w:val="28"/>
          <w:szCs w:val="24"/>
        </w:rPr>
        <w:t>І</w:t>
      </w:r>
      <w:r w:rsidR="00D81A24" w:rsidRPr="006B567C">
        <w:rPr>
          <w:rFonts w:ascii="Calibri" w:hAnsi="Calibri"/>
          <w:i/>
          <w:sz w:val="28"/>
          <w:szCs w:val="24"/>
        </w:rPr>
        <w:t xml:space="preserve"> </w:t>
      </w:r>
      <w:r w:rsidR="003872D4" w:rsidRPr="006B567C">
        <w:rPr>
          <w:rFonts w:ascii="Calibri" w:hAnsi="Calibri"/>
          <w:i/>
          <w:sz w:val="28"/>
          <w:szCs w:val="24"/>
        </w:rPr>
        <w:t xml:space="preserve"> </w:t>
      </w:r>
      <w:r w:rsidR="00D81A24" w:rsidRPr="006B567C">
        <w:rPr>
          <w:rFonts w:ascii="Calibri" w:hAnsi="Calibri"/>
          <w:i/>
          <w:sz w:val="28"/>
          <w:szCs w:val="24"/>
        </w:rPr>
        <w:t>обласної</w:t>
      </w:r>
      <w:r w:rsidR="003872D4" w:rsidRPr="006B567C">
        <w:rPr>
          <w:rFonts w:ascii="Calibri" w:hAnsi="Calibri"/>
          <w:i/>
          <w:sz w:val="28"/>
          <w:szCs w:val="24"/>
        </w:rPr>
        <w:t xml:space="preserve">  онлайн квітневої школи  методиста</w:t>
      </w:r>
    </w:p>
    <w:p w:rsidR="00D81A24" w:rsidRPr="006B567C" w:rsidRDefault="00825AF7" w:rsidP="00D81A24">
      <w:pPr>
        <w:pStyle w:val="a3"/>
        <w:tabs>
          <w:tab w:val="left" w:pos="2552"/>
          <w:tab w:val="left" w:pos="2694"/>
        </w:tabs>
        <w:ind w:left="1560"/>
        <w:jc w:val="both"/>
        <w:rPr>
          <w:rFonts w:asciiTheme="minorHAnsi" w:hAnsiTheme="minorHAnsi" w:cstheme="minorHAnsi"/>
          <w:bCs/>
          <w:i/>
          <w:sz w:val="28"/>
        </w:rPr>
      </w:pPr>
      <w:r w:rsidRPr="006B567C">
        <w:rPr>
          <w:rFonts w:asciiTheme="majorHAnsi" w:hAnsiTheme="majorHAnsi" w:cs="Calibri"/>
          <w:b/>
          <w:bCs/>
          <w:i/>
          <w:sz w:val="28"/>
          <w:lang w:val="uk-UA"/>
        </w:rPr>
        <w:t xml:space="preserve">              </w:t>
      </w:r>
      <w:r w:rsidR="00235522" w:rsidRPr="006B567C">
        <w:rPr>
          <w:rFonts w:asciiTheme="majorHAnsi" w:hAnsiTheme="majorHAnsi" w:cs="Calibri"/>
          <w:b/>
          <w:bCs/>
          <w:i/>
          <w:sz w:val="28"/>
          <w:lang w:val="uk-UA"/>
        </w:rPr>
        <w:t xml:space="preserve">Надія </w:t>
      </w:r>
      <w:r w:rsidR="00D81A24" w:rsidRPr="006B567C">
        <w:rPr>
          <w:rFonts w:asciiTheme="majorHAnsi" w:hAnsiTheme="majorHAnsi" w:cs="Calibri"/>
          <w:b/>
          <w:bCs/>
          <w:i/>
          <w:sz w:val="28"/>
          <w:lang w:val="uk-UA"/>
        </w:rPr>
        <w:t>Т</w:t>
      </w:r>
      <w:r w:rsidR="00235522" w:rsidRPr="006B567C">
        <w:rPr>
          <w:rFonts w:asciiTheme="majorHAnsi" w:hAnsiTheme="majorHAnsi" w:cs="Calibri"/>
          <w:b/>
          <w:bCs/>
          <w:i/>
          <w:sz w:val="28"/>
          <w:lang w:val="uk-UA"/>
        </w:rPr>
        <w:t>ІТОВА</w:t>
      </w:r>
      <w:r w:rsidR="00D81A24" w:rsidRPr="006B567C">
        <w:rPr>
          <w:rFonts w:asciiTheme="majorHAnsi" w:hAnsiTheme="majorHAnsi" w:cs="Calibri"/>
          <w:b/>
          <w:bCs/>
          <w:i/>
          <w:sz w:val="28"/>
          <w:lang w:val="uk-UA"/>
        </w:rPr>
        <w:t xml:space="preserve"> </w:t>
      </w:r>
      <w:r w:rsidR="00D81A24" w:rsidRPr="006B567C">
        <w:rPr>
          <w:b/>
          <w:bCs/>
          <w:i/>
          <w:sz w:val="28"/>
          <w:lang w:val="uk-UA"/>
        </w:rPr>
        <w:t xml:space="preserve">, </w:t>
      </w:r>
      <w:r w:rsidR="00D81A24" w:rsidRPr="006B567C">
        <w:rPr>
          <w:rFonts w:asciiTheme="minorHAnsi" w:hAnsiTheme="minorHAnsi" w:cstheme="minorHAnsi"/>
          <w:bCs/>
          <w:i/>
          <w:sz w:val="28"/>
          <w:lang w:val="uk-UA"/>
        </w:rPr>
        <w:t xml:space="preserve">директор КЗК </w:t>
      </w:r>
      <w:r w:rsidR="00D81A24" w:rsidRPr="006B567C">
        <w:rPr>
          <w:rFonts w:asciiTheme="minorHAnsi" w:hAnsiTheme="minorHAnsi" w:cstheme="minorHAnsi"/>
          <w:bCs/>
          <w:i/>
          <w:sz w:val="28"/>
        </w:rPr>
        <w:t>“</w:t>
      </w:r>
      <w:r w:rsidR="00D81A24" w:rsidRPr="006B567C">
        <w:rPr>
          <w:rFonts w:asciiTheme="minorHAnsi" w:hAnsiTheme="minorHAnsi" w:cstheme="minorHAnsi"/>
          <w:bCs/>
          <w:i/>
          <w:sz w:val="28"/>
          <w:lang w:val="uk-UA"/>
        </w:rPr>
        <w:t>ДОУНБ</w:t>
      </w:r>
      <w:r w:rsidR="00D81A24" w:rsidRPr="006B567C">
        <w:rPr>
          <w:rFonts w:asciiTheme="minorHAnsi" w:hAnsiTheme="minorHAnsi" w:cstheme="minorHAnsi"/>
          <w:bCs/>
          <w:i/>
          <w:sz w:val="28"/>
        </w:rPr>
        <w:t>”</w:t>
      </w:r>
    </w:p>
    <w:p w:rsidR="00D81A24" w:rsidRPr="006B567C" w:rsidRDefault="00D81A24" w:rsidP="00D81A24">
      <w:pPr>
        <w:tabs>
          <w:tab w:val="left" w:pos="2410"/>
          <w:tab w:val="left" w:pos="2552"/>
        </w:tabs>
        <w:ind w:left="3261" w:hanging="2181"/>
        <w:jc w:val="both"/>
        <w:rPr>
          <w:rFonts w:asciiTheme="minorHAnsi" w:hAnsiTheme="minorHAnsi" w:cstheme="minorHAnsi"/>
          <w:bCs/>
          <w:i/>
          <w:sz w:val="28"/>
          <w:lang w:val="uk-UA"/>
        </w:rPr>
      </w:pPr>
      <w:r w:rsidRPr="006B567C">
        <w:rPr>
          <w:rFonts w:asciiTheme="minorHAnsi" w:hAnsiTheme="minorHAnsi" w:cstheme="minorHAnsi"/>
          <w:b/>
          <w:bCs/>
          <w:i/>
          <w:sz w:val="28"/>
          <w:lang w:val="uk-UA"/>
        </w:rPr>
        <w:t xml:space="preserve">           </w:t>
      </w:r>
      <w:r w:rsidR="00387B36" w:rsidRPr="006B567C">
        <w:rPr>
          <w:rFonts w:asciiTheme="minorHAnsi" w:hAnsiTheme="minorHAnsi" w:cstheme="minorHAnsi"/>
          <w:b/>
          <w:bCs/>
          <w:i/>
          <w:sz w:val="28"/>
          <w:lang w:val="uk-UA"/>
        </w:rPr>
        <w:t xml:space="preserve">          </w:t>
      </w:r>
      <w:r w:rsidR="002176FC">
        <w:rPr>
          <w:rFonts w:asciiTheme="minorHAnsi" w:hAnsiTheme="minorHAnsi" w:cstheme="minorHAnsi"/>
          <w:b/>
          <w:bCs/>
          <w:i/>
          <w:sz w:val="28"/>
          <w:lang w:val="uk-UA"/>
        </w:rPr>
        <w:t xml:space="preserve"> </w:t>
      </w:r>
      <w:r w:rsidRPr="006B567C">
        <w:rPr>
          <w:rFonts w:asciiTheme="majorHAnsi" w:hAnsiTheme="majorHAnsi" w:cs="Calibri"/>
          <w:b/>
          <w:bCs/>
          <w:i/>
          <w:sz w:val="28"/>
          <w:lang w:val="uk-UA"/>
        </w:rPr>
        <w:t>Ірин</w:t>
      </w:r>
      <w:r w:rsidR="00235522" w:rsidRPr="006B567C">
        <w:rPr>
          <w:rFonts w:asciiTheme="majorHAnsi" w:hAnsiTheme="majorHAnsi" w:cs="Calibri"/>
          <w:b/>
          <w:bCs/>
          <w:i/>
          <w:sz w:val="28"/>
          <w:lang w:val="uk-UA"/>
        </w:rPr>
        <w:t>а ЛУНЬОВА</w:t>
      </w:r>
      <w:r w:rsidRPr="006B567C">
        <w:rPr>
          <w:b/>
          <w:bCs/>
          <w:i/>
          <w:sz w:val="28"/>
          <w:lang w:val="uk-UA"/>
        </w:rPr>
        <w:t>,</w:t>
      </w:r>
      <w:r w:rsidRPr="006B567C">
        <w:rPr>
          <w:bCs/>
          <w:i/>
          <w:sz w:val="28"/>
          <w:lang w:val="uk-UA"/>
        </w:rPr>
        <w:t xml:space="preserve"> </w:t>
      </w:r>
      <w:r w:rsidRPr="006B567C">
        <w:rPr>
          <w:rFonts w:asciiTheme="minorHAnsi" w:hAnsiTheme="minorHAnsi" w:cstheme="minorHAnsi"/>
          <w:bCs/>
          <w:i/>
          <w:sz w:val="28"/>
          <w:lang w:val="uk-UA"/>
        </w:rPr>
        <w:t>завідувач відділу наукової організації та методики бібліотечної роботи КЗК “ДОУНБ”</w:t>
      </w:r>
    </w:p>
    <w:p w:rsidR="004A6917" w:rsidRPr="002176FC" w:rsidRDefault="004A6917" w:rsidP="00D81A24">
      <w:pPr>
        <w:tabs>
          <w:tab w:val="left" w:pos="2410"/>
          <w:tab w:val="left" w:pos="2552"/>
        </w:tabs>
        <w:ind w:left="3261" w:hanging="2181"/>
        <w:jc w:val="both"/>
        <w:rPr>
          <w:rFonts w:asciiTheme="minorHAnsi" w:hAnsiTheme="minorHAnsi" w:cstheme="minorHAnsi"/>
          <w:bCs/>
          <w:sz w:val="12"/>
          <w:szCs w:val="18"/>
          <w:lang w:val="uk-UA"/>
        </w:rPr>
      </w:pPr>
    </w:p>
    <w:p w:rsidR="003329C5" w:rsidRPr="006B567C" w:rsidRDefault="003329C5" w:rsidP="00596DE7">
      <w:pPr>
        <w:pStyle w:val="a3"/>
        <w:numPr>
          <w:ilvl w:val="0"/>
          <w:numId w:val="33"/>
        </w:numPr>
        <w:jc w:val="both"/>
        <w:rPr>
          <w:rFonts w:asciiTheme="minorHAnsi" w:hAnsiTheme="minorHAnsi" w:cstheme="minorHAnsi"/>
          <w:bCs/>
          <w:i/>
          <w:sz w:val="26"/>
          <w:szCs w:val="26"/>
          <w:lang w:val="uk-UA"/>
        </w:rPr>
      </w:pPr>
      <w:r w:rsidRPr="006B567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Методичний </w:t>
      </w:r>
      <w:proofErr w:type="spellStart"/>
      <w:r w:rsidRPr="006B567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бібліотечник-онлайн</w:t>
      </w:r>
      <w:proofErr w:type="spellEnd"/>
      <w:r w:rsidRPr="006B567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 «Квітнева школа методистів на карті Дніпропетровщини: географія учасників» </w:t>
      </w:r>
      <w:r w:rsidRPr="006B567C">
        <w:rPr>
          <w:rFonts w:asciiTheme="minorHAnsi" w:hAnsiTheme="minorHAnsi" w:cstheme="minorHAnsi"/>
          <w:bCs/>
          <w:i/>
          <w:sz w:val="26"/>
          <w:szCs w:val="26"/>
          <w:lang w:val="uk-UA"/>
        </w:rPr>
        <w:t xml:space="preserve">(візитні картки методистів-учасників школи) </w:t>
      </w:r>
    </w:p>
    <w:p w:rsidR="002176FC" w:rsidRDefault="002176FC" w:rsidP="002176FC">
      <w:pPr>
        <w:tabs>
          <w:tab w:val="left" w:pos="567"/>
          <w:tab w:val="left" w:pos="1276"/>
        </w:tabs>
        <w:ind w:right="142"/>
        <w:jc w:val="both"/>
        <w:rPr>
          <w:rFonts w:asciiTheme="majorHAnsi" w:hAnsiTheme="majorHAnsi" w:cs="Arial"/>
          <w:b/>
          <w:bCs/>
          <w:sz w:val="20"/>
          <w:szCs w:val="26"/>
          <w:lang w:val="uk-UA"/>
        </w:rPr>
      </w:pPr>
    </w:p>
    <w:p w:rsidR="002176FC" w:rsidRDefault="003329C5" w:rsidP="002176FC">
      <w:pPr>
        <w:tabs>
          <w:tab w:val="left" w:pos="567"/>
          <w:tab w:val="left" w:pos="1276"/>
        </w:tabs>
        <w:ind w:right="142"/>
        <w:jc w:val="center"/>
        <w:rPr>
          <w:rFonts w:ascii="Calibri" w:hAnsi="Calibri" w:cs="Calibri"/>
          <w:b/>
          <w:bCs/>
          <w:iCs/>
          <w:sz w:val="26"/>
          <w:szCs w:val="26"/>
        </w:rPr>
      </w:pPr>
      <w:r w:rsidRPr="002176FC">
        <w:rPr>
          <w:rFonts w:ascii="Calibri" w:hAnsi="Calibri" w:cs="Calibri"/>
          <w:b/>
          <w:bCs/>
          <w:iCs/>
          <w:sz w:val="26"/>
          <w:szCs w:val="26"/>
          <w:lang w:val="uk-UA"/>
        </w:rPr>
        <w:t>Перерва або декілька хвилин на каву</w:t>
      </w:r>
    </w:p>
    <w:p w:rsidR="002176FC" w:rsidRPr="002176FC" w:rsidRDefault="003329C5" w:rsidP="002176FC">
      <w:pPr>
        <w:tabs>
          <w:tab w:val="left" w:pos="567"/>
          <w:tab w:val="left" w:pos="1276"/>
        </w:tabs>
        <w:ind w:right="142"/>
        <w:jc w:val="center"/>
        <w:rPr>
          <w:rFonts w:ascii="Calibri" w:hAnsi="Calibri" w:cs="Calibri"/>
          <w:b/>
          <w:bCs/>
          <w:iCs/>
          <w:sz w:val="26"/>
          <w:szCs w:val="26"/>
        </w:rPr>
      </w:pPr>
      <w:r w:rsidRPr="002176FC">
        <w:rPr>
          <w:rFonts w:ascii="Calibri" w:hAnsi="Calibri" w:cs="Calibri"/>
          <w:b/>
          <w:lang w:val="uk-UA"/>
        </w:rPr>
        <w:t>11</w:t>
      </w:r>
      <w:r w:rsidRPr="002176FC">
        <w:rPr>
          <w:rFonts w:ascii="Calibri" w:hAnsi="Calibri" w:cs="Calibri"/>
          <w:b/>
          <w:vertAlign w:val="superscript"/>
          <w:lang w:val="uk-UA"/>
        </w:rPr>
        <w:t>30-</w:t>
      </w:r>
      <w:r w:rsidRPr="002176FC">
        <w:rPr>
          <w:rFonts w:ascii="Calibri" w:hAnsi="Calibri" w:cs="Calibri"/>
          <w:b/>
          <w:lang w:val="uk-UA"/>
        </w:rPr>
        <w:t>11</w:t>
      </w:r>
      <w:r w:rsidRPr="002176FC">
        <w:rPr>
          <w:rFonts w:ascii="Calibri" w:hAnsi="Calibri" w:cs="Calibri"/>
          <w:b/>
          <w:vertAlign w:val="superscript"/>
          <w:lang w:val="uk-UA"/>
        </w:rPr>
        <w:t>45</w:t>
      </w:r>
    </w:p>
    <w:p w:rsidR="004A6917" w:rsidRPr="002176FC" w:rsidRDefault="004A6917" w:rsidP="002176FC">
      <w:pPr>
        <w:tabs>
          <w:tab w:val="left" w:pos="567"/>
          <w:tab w:val="left" w:pos="1276"/>
        </w:tabs>
        <w:ind w:right="142"/>
        <w:jc w:val="center"/>
        <w:rPr>
          <w:rFonts w:ascii="Calibri" w:hAnsi="Calibri" w:cs="Calibri"/>
          <w:b/>
          <w:vertAlign w:val="superscript"/>
          <w:lang w:val="uk-UA"/>
        </w:rPr>
      </w:pPr>
      <w:r w:rsidRPr="002176FC">
        <w:rPr>
          <w:rFonts w:ascii="Cambria" w:hAnsi="Cambria" w:cs="Calibri"/>
          <w:b/>
          <w:bCs/>
          <w:i/>
          <w:color w:val="000000"/>
          <w:sz w:val="26"/>
          <w:szCs w:val="26"/>
          <w:lang w:val="uk-UA"/>
        </w:rPr>
        <w:t>Виступи-консультації</w:t>
      </w:r>
    </w:p>
    <w:p w:rsidR="004A6917" w:rsidRPr="00F42D42" w:rsidRDefault="004A6917" w:rsidP="004A6917">
      <w:pPr>
        <w:ind w:left="3119" w:hanging="2399"/>
        <w:jc w:val="both"/>
        <w:rPr>
          <w:rFonts w:ascii="Cambria" w:hAnsi="Cambria" w:cs="Calibri"/>
          <w:b/>
          <w:bCs/>
          <w:i/>
          <w:sz w:val="22"/>
          <w:szCs w:val="22"/>
          <w:lang w:val="uk-UA"/>
        </w:rPr>
      </w:pPr>
    </w:p>
    <w:p w:rsidR="00F64993" w:rsidRPr="006B567C" w:rsidRDefault="00F64993" w:rsidP="00596DE7">
      <w:pPr>
        <w:pStyle w:val="a3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</w:pPr>
      <w:r w:rsidRPr="006B567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Трансформація публічних бібліотек Дніпропе</w:t>
      </w:r>
      <w:r w:rsidR="002176F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тровщини під час війни:</w:t>
      </w:r>
      <w:r w:rsidR="002176F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br/>
        <w:t>акценти</w:t>
      </w:r>
      <w:r w:rsidRPr="006B567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,</w:t>
      </w:r>
      <w:r w:rsidR="002176F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 </w:t>
      </w:r>
      <w:r w:rsidRPr="006B567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аналіз, виклики      </w:t>
      </w:r>
    </w:p>
    <w:p w:rsidR="002176FC" w:rsidRDefault="00F64993" w:rsidP="00F64993">
      <w:pPr>
        <w:ind w:left="2977" w:hanging="1897"/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 w:rsidRPr="006B567C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  </w:t>
      </w:r>
      <w:r w:rsidRPr="006B567C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Ірина</w:t>
      </w:r>
      <w:r w:rsidR="00452122" w:rsidRPr="006B567C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ЛУНЬОВА</w:t>
      </w:r>
      <w:r w:rsidRPr="006B567C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,</w:t>
      </w:r>
      <w:r w:rsidRPr="006B567C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завідувач відділом н</w:t>
      </w:r>
      <w:r w:rsid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>аукової організації та методики</w:t>
      </w:r>
    </w:p>
    <w:p w:rsidR="00F64993" w:rsidRPr="006B567C" w:rsidRDefault="002176FC" w:rsidP="00F64993">
      <w:pPr>
        <w:ind w:left="2977" w:hanging="1897"/>
        <w:jc w:val="both"/>
        <w:rPr>
          <w:rFonts w:asciiTheme="majorHAnsi" w:hAnsiTheme="majorHAnsi" w:cstheme="minorHAnsi"/>
          <w:b/>
          <w:bCs/>
          <w:sz w:val="26"/>
          <w:szCs w:val="26"/>
          <w:highlight w:val="yellow"/>
          <w:lang w:val="uk-UA"/>
        </w:rPr>
      </w:pPr>
      <w:r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                   </w:t>
      </w:r>
      <w:r w:rsidR="00F64993" w:rsidRPr="006B567C">
        <w:rPr>
          <w:rFonts w:asciiTheme="majorHAnsi" w:hAnsiTheme="majorHAnsi" w:cstheme="minorHAnsi"/>
          <w:bCs/>
          <w:i/>
          <w:sz w:val="26"/>
          <w:szCs w:val="26"/>
          <w:lang w:val="uk-UA"/>
        </w:rPr>
        <w:t>бібліотечної роботи КЗК “ДОУНБ</w:t>
      </w:r>
      <w:r w:rsidR="00F64993" w:rsidRPr="006B567C">
        <w:rPr>
          <w:rFonts w:asciiTheme="majorHAnsi" w:hAnsiTheme="majorHAnsi" w:cstheme="minorHAnsi"/>
          <w:bCs/>
          <w:sz w:val="26"/>
          <w:szCs w:val="26"/>
          <w:lang w:val="uk-UA"/>
        </w:rPr>
        <w:t xml:space="preserve">” </w:t>
      </w:r>
      <w:r w:rsidR="00F64993" w:rsidRPr="006B567C">
        <w:rPr>
          <w:rFonts w:asciiTheme="majorHAnsi" w:hAnsiTheme="majorHAnsi" w:cstheme="minorHAnsi"/>
          <w:b/>
          <w:bCs/>
          <w:sz w:val="26"/>
          <w:szCs w:val="26"/>
          <w:lang w:val="uk-UA"/>
        </w:rPr>
        <w:t xml:space="preserve">           </w:t>
      </w:r>
    </w:p>
    <w:p w:rsidR="00387B36" w:rsidRPr="002176FC" w:rsidRDefault="00387B36" w:rsidP="002176FC">
      <w:pPr>
        <w:pStyle w:val="a3"/>
        <w:numPr>
          <w:ilvl w:val="0"/>
          <w:numId w:val="28"/>
        </w:numPr>
        <w:tabs>
          <w:tab w:val="left" w:pos="2552"/>
        </w:tabs>
        <w:ind w:left="426" w:hanging="284"/>
        <w:jc w:val="both"/>
        <w:rPr>
          <w:rStyle w:val="xfm81518975"/>
          <w:rFonts w:asciiTheme="minorHAnsi" w:hAnsiTheme="minorHAnsi" w:cstheme="minorHAnsi"/>
          <w:bCs/>
          <w:sz w:val="26"/>
          <w:szCs w:val="26"/>
          <w:lang w:val="uk-UA"/>
        </w:rPr>
      </w:pPr>
      <w:r w:rsidRPr="006B567C">
        <w:rPr>
          <w:rStyle w:val="xfm81518975"/>
          <w:rFonts w:asciiTheme="minorHAnsi" w:hAnsiTheme="minorHAnsi" w:cstheme="minorHAnsi"/>
          <w:b/>
          <w:bCs/>
          <w:i/>
          <w:sz w:val="26"/>
          <w:szCs w:val="26"/>
          <w:lang w:val="uk-UA"/>
        </w:rPr>
        <w:t>Бібліотеки для дітей Дн</w:t>
      </w:r>
      <w:r w:rsidR="002176FC">
        <w:rPr>
          <w:rStyle w:val="xfm81518975"/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іпропетровщини: час діяти разом </w:t>
      </w:r>
      <w:r w:rsidRPr="002176FC">
        <w:rPr>
          <w:rStyle w:val="xfm81518975"/>
          <w:rFonts w:asciiTheme="minorHAnsi" w:hAnsiTheme="minorHAnsi" w:cstheme="minorHAnsi"/>
          <w:b/>
          <w:bCs/>
          <w:i/>
          <w:sz w:val="26"/>
          <w:szCs w:val="26"/>
          <w:lang w:val="uk-UA"/>
        </w:rPr>
        <w:t>заради</w:t>
      </w:r>
      <w:r w:rsidRPr="002176FC">
        <w:rPr>
          <w:rStyle w:val="xfm81518975"/>
          <w:rFonts w:asciiTheme="minorHAnsi" w:hAnsiTheme="minorHAnsi" w:cstheme="minorHAnsi"/>
          <w:b/>
          <w:bCs/>
          <w:i/>
          <w:sz w:val="26"/>
          <w:szCs w:val="26"/>
        </w:rPr>
        <w:t> </w:t>
      </w:r>
      <w:r w:rsidRPr="002176FC">
        <w:rPr>
          <w:rStyle w:val="xfm81518975"/>
          <w:rFonts w:asciiTheme="minorHAnsi" w:hAnsiTheme="minorHAnsi" w:cstheme="minorHAnsi"/>
          <w:b/>
          <w:bCs/>
          <w:i/>
          <w:sz w:val="26"/>
          <w:szCs w:val="26"/>
          <w:lang w:val="uk-UA"/>
        </w:rPr>
        <w:t>майбутнього</w:t>
      </w:r>
      <w:r w:rsidRPr="002176FC">
        <w:rPr>
          <w:rStyle w:val="xfm81518975"/>
          <w:rFonts w:asciiTheme="minorHAnsi" w:hAnsiTheme="minorHAnsi" w:cstheme="minorHAnsi"/>
          <w:i/>
          <w:sz w:val="26"/>
          <w:szCs w:val="26"/>
        </w:rPr>
        <w:t> </w:t>
      </w:r>
    </w:p>
    <w:p w:rsidR="002176FC" w:rsidRDefault="00387B36" w:rsidP="00387B36">
      <w:pPr>
        <w:pStyle w:val="a3"/>
        <w:tabs>
          <w:tab w:val="left" w:pos="1985"/>
        </w:tabs>
        <w:ind w:left="2977" w:hanging="2257"/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 w:rsidRPr="006B567C">
        <w:rPr>
          <w:rStyle w:val="xfm81518975"/>
          <w:rFonts w:asciiTheme="minorHAnsi" w:hAnsiTheme="minorHAnsi" w:cstheme="minorHAnsi"/>
          <w:i/>
          <w:sz w:val="26"/>
          <w:szCs w:val="26"/>
          <w:lang w:val="uk-UA"/>
        </w:rPr>
        <w:t xml:space="preserve">        </w:t>
      </w:r>
      <w:r w:rsidR="00F64993" w:rsidRPr="006B567C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Наталія</w:t>
      </w:r>
      <w:r w:rsidR="00452122" w:rsidRPr="006B567C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РЕЗНІЧЕНКО</w:t>
      </w:r>
      <w:r w:rsidR="00452122" w:rsidRPr="006B567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,</w:t>
      </w:r>
      <w:r w:rsidR="002176F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 </w:t>
      </w:r>
      <w:r w:rsid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завідувач відділу удосконалення методик </w:t>
      </w:r>
    </w:p>
    <w:p w:rsidR="002176FC" w:rsidRDefault="002176FC" w:rsidP="00387B36">
      <w:pPr>
        <w:pStyle w:val="a3"/>
        <w:tabs>
          <w:tab w:val="left" w:pos="1985"/>
        </w:tabs>
        <w:ind w:left="2977" w:hanging="2257"/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                           </w:t>
      </w:r>
      <w:r w:rsidR="00F64993" w:rsidRPr="006B567C">
        <w:rPr>
          <w:rFonts w:asciiTheme="majorHAnsi" w:hAnsiTheme="majorHAnsi" w:cstheme="minorHAnsi"/>
          <w:bCs/>
          <w:i/>
          <w:sz w:val="26"/>
          <w:szCs w:val="26"/>
          <w:lang w:val="uk-UA"/>
        </w:rPr>
        <w:t>бі</w:t>
      </w:r>
      <w:r>
        <w:rPr>
          <w:rFonts w:asciiTheme="majorHAnsi" w:hAnsiTheme="majorHAnsi" w:cstheme="minorHAnsi"/>
          <w:bCs/>
          <w:i/>
          <w:sz w:val="26"/>
          <w:szCs w:val="26"/>
          <w:lang w:val="uk-UA"/>
        </w:rPr>
        <w:t>бліотечної роботи з дітьми КЗК “Дніпропетровська обласна</w:t>
      </w:r>
    </w:p>
    <w:p w:rsidR="00F64993" w:rsidRPr="006B567C" w:rsidRDefault="002176FC" w:rsidP="00387B36">
      <w:pPr>
        <w:pStyle w:val="a3"/>
        <w:tabs>
          <w:tab w:val="left" w:pos="1985"/>
        </w:tabs>
        <w:ind w:left="2977" w:hanging="2257"/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                        </w:t>
      </w:r>
      <w:r w:rsidR="00F64993" w:rsidRPr="006B567C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бібліотека для дітей” </w:t>
      </w:r>
    </w:p>
    <w:p w:rsidR="002176FC" w:rsidRPr="002176FC" w:rsidRDefault="000F5CEC" w:rsidP="002176FC">
      <w:pPr>
        <w:pStyle w:val="a3"/>
        <w:numPr>
          <w:ilvl w:val="0"/>
          <w:numId w:val="21"/>
        </w:numPr>
        <w:ind w:left="426" w:hanging="284"/>
        <w:jc w:val="both"/>
        <w:rPr>
          <w:rFonts w:asciiTheme="minorHAnsi" w:hAnsiTheme="minorHAnsi" w:cstheme="minorHAnsi"/>
          <w:bCs/>
          <w:sz w:val="26"/>
          <w:szCs w:val="26"/>
          <w:lang w:val="uk-UA"/>
        </w:rPr>
      </w:pPr>
      <w:r w:rsidRPr="006B567C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>Кроки у</w:t>
      </w:r>
      <w:r w:rsidR="008F50B5" w:rsidRPr="006B567C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 xml:space="preserve"> майбутнє: огляд актуальних </w:t>
      </w:r>
      <w:proofErr w:type="spellStart"/>
      <w:r w:rsidR="008F50B5" w:rsidRPr="006B567C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>проє</w:t>
      </w:r>
      <w:r w:rsidRPr="006B567C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>ктів</w:t>
      </w:r>
      <w:proofErr w:type="spellEnd"/>
      <w:r w:rsidRPr="006B567C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 xml:space="preserve"> для молоді</w:t>
      </w:r>
    </w:p>
    <w:p w:rsidR="002176FC" w:rsidRDefault="002176FC" w:rsidP="002176FC">
      <w:pPr>
        <w:pStyle w:val="a3"/>
        <w:ind w:left="426"/>
        <w:jc w:val="both"/>
        <w:rPr>
          <w:rFonts w:asciiTheme="majorHAnsi" w:hAnsiTheme="majorHAnsi" w:cstheme="minorHAnsi"/>
          <w:i/>
          <w:sz w:val="26"/>
          <w:szCs w:val="26"/>
          <w:lang w:val="uk-UA"/>
        </w:rPr>
      </w:pPr>
      <w:r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 xml:space="preserve">            </w:t>
      </w:r>
      <w:r w:rsidR="000F5CEC" w:rsidRPr="002176FC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Наталя   СПАРІХІНА</w:t>
      </w:r>
      <w:r w:rsidR="000F5CEC" w:rsidRPr="002176FC">
        <w:rPr>
          <w:rFonts w:asciiTheme="majorHAnsi" w:hAnsiTheme="majorHAnsi"/>
          <w:b/>
          <w:bCs/>
          <w:i/>
          <w:sz w:val="26"/>
          <w:szCs w:val="26"/>
          <w:lang w:val="uk-UA"/>
        </w:rPr>
        <w:t xml:space="preserve"> , </w:t>
      </w:r>
      <w:proofErr w:type="spellStart"/>
      <w:r w:rsidR="000F5CEC" w:rsidRPr="002176FC">
        <w:rPr>
          <w:rFonts w:asciiTheme="majorHAnsi" w:hAnsiTheme="majorHAnsi"/>
          <w:bCs/>
          <w:i/>
          <w:sz w:val="26"/>
          <w:szCs w:val="26"/>
          <w:lang w:val="uk-UA"/>
        </w:rPr>
        <w:t>в</w:t>
      </w:r>
      <w:r w:rsidR="000F5CEC" w:rsidRP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>.о.заступника</w:t>
      </w:r>
      <w:proofErr w:type="spellEnd"/>
      <w:r w:rsidR="000F5CEC" w:rsidRP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директора </w:t>
      </w:r>
      <w:r w:rsidR="000F5CEC" w:rsidRPr="002176FC">
        <w:rPr>
          <w:rFonts w:asciiTheme="majorHAnsi" w:hAnsiTheme="majorHAnsi" w:cstheme="minorHAnsi"/>
          <w:i/>
          <w:sz w:val="26"/>
          <w:szCs w:val="26"/>
          <w:lang w:val="uk-UA"/>
        </w:rPr>
        <w:t xml:space="preserve"> </w:t>
      </w:r>
    </w:p>
    <w:p w:rsidR="002176FC" w:rsidRDefault="002176FC" w:rsidP="002176FC">
      <w:pPr>
        <w:pStyle w:val="a3"/>
        <w:ind w:left="426"/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                             </w:t>
      </w:r>
      <w:r w:rsidR="000F5CEC" w:rsidRP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>КЗ</w:t>
      </w:r>
      <w:r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</w:t>
      </w:r>
      <w:r w:rsidR="000F5CEC" w:rsidRP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“Дніпропетровська обласна бібліотека для молоді  </w:t>
      </w:r>
    </w:p>
    <w:p w:rsidR="000F5CEC" w:rsidRPr="002176FC" w:rsidRDefault="002176FC" w:rsidP="002176FC">
      <w:pPr>
        <w:pStyle w:val="a3"/>
        <w:ind w:left="426"/>
        <w:jc w:val="both"/>
        <w:rPr>
          <w:rFonts w:asciiTheme="minorHAnsi" w:hAnsiTheme="minorHAnsi" w:cstheme="minorHAnsi"/>
          <w:bCs/>
          <w:sz w:val="26"/>
          <w:szCs w:val="26"/>
          <w:lang w:val="uk-UA"/>
        </w:rPr>
      </w:pPr>
      <w:r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                             </w:t>
      </w:r>
      <w:r w:rsidR="000F5CEC" w:rsidRP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>ім. М.</w:t>
      </w:r>
      <w:proofErr w:type="spellStart"/>
      <w:r w:rsidR="000F5CEC" w:rsidRP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>Свєтлова”</w:t>
      </w:r>
      <w:proofErr w:type="spellEnd"/>
    </w:p>
    <w:p w:rsidR="00F64993" w:rsidRPr="002176FC" w:rsidRDefault="00452122" w:rsidP="00C1630B">
      <w:pPr>
        <w:pStyle w:val="a3"/>
        <w:tabs>
          <w:tab w:val="left" w:pos="2552"/>
        </w:tabs>
        <w:ind w:left="2977" w:hanging="1623"/>
        <w:jc w:val="both"/>
        <w:rPr>
          <w:rFonts w:asciiTheme="minorHAnsi" w:hAnsiTheme="minorHAnsi" w:cstheme="minorHAnsi"/>
          <w:sz w:val="20"/>
          <w:szCs w:val="26"/>
          <w:lang w:val="uk-UA"/>
        </w:rPr>
      </w:pPr>
      <w:r w:rsidRPr="006B567C">
        <w:rPr>
          <w:rFonts w:ascii="Cambria" w:hAnsi="Cambria"/>
          <w:b/>
          <w:bCs/>
          <w:i/>
          <w:sz w:val="26"/>
          <w:szCs w:val="26"/>
          <w:lang w:val="uk-UA"/>
        </w:rPr>
        <w:t xml:space="preserve">            </w:t>
      </w:r>
      <w:r w:rsidR="00F64993" w:rsidRPr="006B567C">
        <w:rPr>
          <w:b/>
          <w:bCs/>
          <w:sz w:val="26"/>
          <w:szCs w:val="26"/>
          <w:lang w:val="uk-UA"/>
        </w:rPr>
        <w:t xml:space="preserve"> </w:t>
      </w:r>
    </w:p>
    <w:p w:rsidR="00F64993" w:rsidRPr="002176FC" w:rsidRDefault="00F64993" w:rsidP="00F64993">
      <w:pPr>
        <w:jc w:val="both"/>
        <w:rPr>
          <w:rFonts w:ascii="Arial" w:hAnsi="Arial" w:cs="Arial"/>
          <w:b/>
          <w:bCs/>
          <w:szCs w:val="22"/>
          <w:lang w:val="uk-UA"/>
        </w:rPr>
      </w:pPr>
      <w:r w:rsidRPr="002176FC">
        <w:rPr>
          <w:rFonts w:ascii="Arial" w:hAnsi="Arial" w:cs="Arial"/>
          <w:b/>
          <w:bCs/>
          <w:i/>
          <w:sz w:val="22"/>
          <w:szCs w:val="20"/>
          <w:lang w:val="uk-UA"/>
        </w:rPr>
        <w:t xml:space="preserve">                                                      </w:t>
      </w:r>
      <w:r w:rsidRPr="002176FC">
        <w:rPr>
          <w:rFonts w:ascii="Arial" w:hAnsi="Arial" w:cs="Arial"/>
          <w:b/>
          <w:bCs/>
          <w:szCs w:val="22"/>
          <w:lang w:val="uk-UA"/>
        </w:rPr>
        <w:t xml:space="preserve">Перерва: </w:t>
      </w:r>
      <w:r w:rsidR="002C47CD" w:rsidRPr="002176FC">
        <w:rPr>
          <w:rFonts w:ascii="Arial" w:hAnsi="Arial" w:cs="Arial"/>
          <w:b/>
          <w:bCs/>
          <w:szCs w:val="22"/>
          <w:lang w:val="uk-UA"/>
        </w:rPr>
        <w:t xml:space="preserve">чайна пауза </w:t>
      </w:r>
    </w:p>
    <w:p w:rsidR="00F64993" w:rsidRPr="002176FC" w:rsidRDefault="00F64993" w:rsidP="00F64993">
      <w:pPr>
        <w:ind w:left="720"/>
        <w:jc w:val="both"/>
        <w:rPr>
          <w:rFonts w:ascii="Calibri" w:hAnsi="Calibri" w:cs="Calibri"/>
          <w:b/>
          <w:bCs/>
          <w:szCs w:val="22"/>
          <w:vertAlign w:val="superscript"/>
          <w:lang w:val="uk-UA"/>
        </w:rPr>
      </w:pPr>
      <w:r w:rsidRPr="002176FC">
        <w:rPr>
          <w:rFonts w:ascii="Calibri" w:hAnsi="Calibri" w:cs="Calibri"/>
          <w:b/>
          <w:bCs/>
          <w:szCs w:val="22"/>
          <w:lang w:val="uk-UA"/>
        </w:rPr>
        <w:t xml:space="preserve">                                                        </w:t>
      </w:r>
      <w:r w:rsidR="002C47CD" w:rsidRPr="002176FC">
        <w:rPr>
          <w:rFonts w:ascii="Calibri" w:hAnsi="Calibri" w:cs="Calibri"/>
          <w:b/>
          <w:bCs/>
          <w:szCs w:val="22"/>
          <w:lang w:val="uk-UA"/>
        </w:rPr>
        <w:t xml:space="preserve">       </w:t>
      </w:r>
      <w:r w:rsidR="00770AA9" w:rsidRPr="002176FC">
        <w:rPr>
          <w:rFonts w:ascii="Calibri" w:hAnsi="Calibri" w:cs="Calibri"/>
          <w:b/>
          <w:bCs/>
          <w:szCs w:val="22"/>
          <w:lang w:val="uk-UA"/>
        </w:rPr>
        <w:t xml:space="preserve"> </w:t>
      </w:r>
      <w:r w:rsidRPr="002176FC">
        <w:rPr>
          <w:rFonts w:ascii="Calibri" w:hAnsi="Calibri" w:cs="Calibri"/>
          <w:b/>
          <w:bCs/>
          <w:szCs w:val="22"/>
          <w:lang w:val="uk-UA"/>
        </w:rPr>
        <w:t xml:space="preserve"> 1</w:t>
      </w:r>
      <w:r w:rsidR="003329C5" w:rsidRPr="002176FC">
        <w:rPr>
          <w:rFonts w:ascii="Calibri" w:hAnsi="Calibri" w:cs="Calibri"/>
          <w:b/>
          <w:bCs/>
          <w:szCs w:val="22"/>
          <w:lang w:val="uk-UA"/>
        </w:rPr>
        <w:t>3</w:t>
      </w:r>
      <w:r w:rsidR="003329C5" w:rsidRPr="002176FC">
        <w:rPr>
          <w:rFonts w:ascii="Calibri" w:hAnsi="Calibri" w:cs="Calibri"/>
          <w:b/>
          <w:bCs/>
          <w:szCs w:val="22"/>
          <w:vertAlign w:val="superscript"/>
          <w:lang w:val="uk-UA"/>
        </w:rPr>
        <w:t>3</w:t>
      </w:r>
      <w:r w:rsidRPr="002176FC">
        <w:rPr>
          <w:rFonts w:ascii="Calibri" w:hAnsi="Calibri" w:cs="Calibri"/>
          <w:b/>
          <w:bCs/>
          <w:szCs w:val="22"/>
          <w:vertAlign w:val="superscript"/>
          <w:lang w:val="uk-UA"/>
        </w:rPr>
        <w:t>0</w:t>
      </w:r>
      <w:r w:rsidRPr="002176FC">
        <w:rPr>
          <w:rFonts w:ascii="Calibri" w:hAnsi="Calibri" w:cs="Calibri"/>
          <w:b/>
          <w:bCs/>
          <w:szCs w:val="22"/>
          <w:lang w:val="uk-UA"/>
        </w:rPr>
        <w:t>-1</w:t>
      </w:r>
      <w:r w:rsidR="003329C5" w:rsidRPr="002176FC">
        <w:rPr>
          <w:rFonts w:ascii="Calibri" w:hAnsi="Calibri" w:cs="Calibri"/>
          <w:b/>
          <w:bCs/>
          <w:szCs w:val="22"/>
          <w:lang w:val="uk-UA"/>
        </w:rPr>
        <w:t>4</w:t>
      </w:r>
      <w:r w:rsidR="003329C5" w:rsidRPr="002176FC">
        <w:rPr>
          <w:rFonts w:ascii="Calibri" w:hAnsi="Calibri" w:cs="Calibri"/>
          <w:b/>
          <w:bCs/>
          <w:szCs w:val="22"/>
          <w:vertAlign w:val="superscript"/>
          <w:lang w:val="uk-UA"/>
        </w:rPr>
        <w:t>0</w:t>
      </w:r>
      <w:r w:rsidRPr="002176FC">
        <w:rPr>
          <w:rFonts w:ascii="Calibri" w:hAnsi="Calibri" w:cs="Calibri"/>
          <w:b/>
          <w:bCs/>
          <w:szCs w:val="22"/>
          <w:vertAlign w:val="superscript"/>
          <w:lang w:val="uk-UA"/>
        </w:rPr>
        <w:t xml:space="preserve">0  </w:t>
      </w:r>
    </w:p>
    <w:p w:rsidR="00D81A24" w:rsidRPr="002176FC" w:rsidRDefault="003329C5" w:rsidP="003329C5">
      <w:pPr>
        <w:pStyle w:val="a3"/>
        <w:jc w:val="both"/>
        <w:rPr>
          <w:rFonts w:asciiTheme="majorHAnsi" w:hAnsiTheme="majorHAnsi" w:cstheme="minorHAnsi"/>
          <w:b/>
          <w:i/>
          <w:sz w:val="26"/>
          <w:szCs w:val="26"/>
          <w:lang w:val="uk-UA"/>
        </w:rPr>
      </w:pPr>
      <w:r w:rsidRPr="002176FC">
        <w:rPr>
          <w:rFonts w:asciiTheme="majorHAnsi" w:hAnsiTheme="majorHAnsi"/>
          <w:b/>
          <w:i/>
          <w:sz w:val="26"/>
          <w:szCs w:val="26"/>
          <w:lang w:val="uk-UA"/>
        </w:rPr>
        <w:t xml:space="preserve">                                </w:t>
      </w:r>
      <w:r w:rsidRPr="002176FC">
        <w:rPr>
          <w:rFonts w:asciiTheme="majorHAnsi" w:hAnsiTheme="majorHAnsi"/>
          <w:b/>
          <w:i/>
          <w:sz w:val="26"/>
          <w:szCs w:val="26"/>
        </w:rPr>
        <w:t xml:space="preserve">        </w:t>
      </w:r>
      <w:r w:rsidRPr="002176FC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Відкрита розмова </w:t>
      </w:r>
    </w:p>
    <w:p w:rsidR="008359AB" w:rsidRPr="003329C5" w:rsidRDefault="00C33653" w:rsidP="003329C5">
      <w:pPr>
        <w:pStyle w:val="a3"/>
        <w:tabs>
          <w:tab w:val="left" w:pos="567"/>
          <w:tab w:val="left" w:pos="1276"/>
        </w:tabs>
        <w:ind w:left="709" w:right="142"/>
        <w:jc w:val="both"/>
        <w:rPr>
          <w:bCs/>
          <w:sz w:val="20"/>
          <w:szCs w:val="20"/>
          <w:highlight w:val="yellow"/>
          <w:lang w:val="uk-UA"/>
        </w:rPr>
      </w:pPr>
      <w:r w:rsidRPr="00EB0153">
        <w:rPr>
          <w:rFonts w:cs="Calibri"/>
          <w:b/>
          <w:bCs/>
          <w:iCs/>
          <w:sz w:val="21"/>
          <w:szCs w:val="21"/>
          <w:highlight w:val="yellow"/>
          <w:lang w:val="uk-UA"/>
        </w:rPr>
        <w:t xml:space="preserve">                           </w:t>
      </w:r>
    </w:p>
    <w:p w:rsidR="00387B36" w:rsidRPr="002176FC" w:rsidRDefault="008359AB" w:rsidP="003F5146">
      <w:pPr>
        <w:pStyle w:val="a3"/>
        <w:numPr>
          <w:ilvl w:val="0"/>
          <w:numId w:val="2"/>
        </w:numPr>
        <w:ind w:left="426" w:hanging="284"/>
        <w:jc w:val="both"/>
        <w:rPr>
          <w:rFonts w:asciiTheme="majorHAnsi" w:hAnsiTheme="majorHAnsi"/>
          <w:i/>
          <w:sz w:val="26"/>
          <w:szCs w:val="26"/>
          <w:lang w:val="uk-UA"/>
        </w:rPr>
      </w:pPr>
      <w:r w:rsidRPr="002176FC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Методична вервечка: </w:t>
      </w:r>
      <w:r w:rsidR="00E15350" w:rsidRPr="002176F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“</w:t>
      </w:r>
      <w:r w:rsidR="00E15350" w:rsidRPr="002176FC">
        <w:rPr>
          <w:rFonts w:asciiTheme="minorHAnsi" w:hAnsiTheme="minorHAnsi" w:cstheme="minorHAnsi"/>
          <w:b/>
          <w:i/>
          <w:color w:val="252525"/>
          <w:sz w:val="26"/>
          <w:szCs w:val="26"/>
          <w:lang w:val="uk-UA" w:eastAsia="uk-UA"/>
        </w:rPr>
        <w:t xml:space="preserve">Публічні бібліотеки Дніпропетровщини в умовах російської агресії: </w:t>
      </w:r>
      <w:r w:rsidR="00E15350" w:rsidRPr="002176FC">
        <w:rPr>
          <w:rFonts w:asciiTheme="minorHAnsi" w:hAnsiTheme="minorHAnsi" w:cstheme="minorHAnsi"/>
          <w:b/>
          <w:i/>
          <w:sz w:val="26"/>
          <w:szCs w:val="26"/>
          <w:lang w:val="uk-UA"/>
        </w:rPr>
        <w:t>баланс між традиціями і викликами</w:t>
      </w:r>
      <w:r w:rsidR="00E15350" w:rsidRPr="002176FC">
        <w:rPr>
          <w:rFonts w:asciiTheme="minorHAnsi" w:hAnsiTheme="minorHAnsi" w:cstheme="minorHAnsi"/>
          <w:b/>
          <w:bCs/>
          <w:i/>
          <w:color w:val="222222"/>
          <w:sz w:val="26"/>
          <w:szCs w:val="26"/>
          <w:shd w:val="clear" w:color="auto" w:fill="FFFFFF"/>
          <w:lang w:val="uk-UA"/>
        </w:rPr>
        <w:t xml:space="preserve"> </w:t>
      </w:r>
      <w:r w:rsidR="00E15350" w:rsidRPr="002176F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“</w:t>
      </w:r>
      <w:r w:rsidR="00E15350" w:rsidRPr="002176FC">
        <w:rPr>
          <w:rFonts w:cstheme="minorHAnsi"/>
          <w:b/>
          <w:bCs/>
          <w:i/>
          <w:sz w:val="26"/>
          <w:szCs w:val="26"/>
          <w:lang w:val="uk-UA"/>
        </w:rPr>
        <w:t>.</w:t>
      </w:r>
      <w:r w:rsidR="00E15350" w:rsidRPr="002176FC">
        <w:rPr>
          <w:rFonts w:cstheme="minorHAnsi"/>
          <w:b/>
          <w:bCs/>
          <w:sz w:val="26"/>
          <w:szCs w:val="26"/>
          <w:lang w:val="uk-UA"/>
        </w:rPr>
        <w:t xml:space="preserve"> </w:t>
      </w:r>
      <w:proofErr w:type="spellStart"/>
      <w:r w:rsidR="00E15350" w:rsidRPr="002176FC">
        <w:rPr>
          <w:rFonts w:cstheme="minorHAnsi"/>
          <w:bCs/>
          <w:sz w:val="26"/>
          <w:szCs w:val="26"/>
        </w:rPr>
        <w:t>Особисте</w:t>
      </w:r>
      <w:proofErr w:type="spellEnd"/>
      <w:r w:rsidR="00E15350" w:rsidRPr="002176FC">
        <w:rPr>
          <w:rFonts w:cstheme="minorHAnsi"/>
          <w:bCs/>
          <w:sz w:val="26"/>
          <w:szCs w:val="26"/>
        </w:rPr>
        <w:t xml:space="preserve"> </w:t>
      </w:r>
      <w:proofErr w:type="spellStart"/>
      <w:r w:rsidR="00E15350" w:rsidRPr="002176FC">
        <w:rPr>
          <w:rFonts w:cstheme="minorHAnsi"/>
          <w:bCs/>
          <w:sz w:val="26"/>
          <w:szCs w:val="26"/>
        </w:rPr>
        <w:t>бачення</w:t>
      </w:r>
      <w:proofErr w:type="spellEnd"/>
      <w:r w:rsidR="00E15350" w:rsidRPr="002176FC">
        <w:rPr>
          <w:rFonts w:cstheme="minorHAnsi"/>
          <w:bCs/>
          <w:sz w:val="26"/>
          <w:szCs w:val="26"/>
        </w:rPr>
        <w:t xml:space="preserve"> методиста”</w:t>
      </w:r>
      <w:proofErr w:type="gramStart"/>
      <w:r w:rsidR="00E15350" w:rsidRPr="002176FC">
        <w:rPr>
          <w:rFonts w:cstheme="minorHAnsi"/>
          <w:b/>
          <w:bCs/>
          <w:sz w:val="26"/>
          <w:szCs w:val="26"/>
        </w:rPr>
        <w:t>.</w:t>
      </w:r>
      <w:proofErr w:type="gramEnd"/>
      <w:r w:rsidR="00E15350" w:rsidRPr="002176FC">
        <w:rPr>
          <w:rFonts w:cstheme="minorHAnsi"/>
          <w:bCs/>
          <w:sz w:val="26"/>
          <w:szCs w:val="26"/>
        </w:rPr>
        <w:t xml:space="preserve"> </w:t>
      </w:r>
      <w:r w:rsidRPr="002176FC">
        <w:rPr>
          <w:rFonts w:asciiTheme="majorHAnsi" w:hAnsiTheme="majorHAnsi" w:cstheme="minorHAnsi"/>
          <w:i/>
          <w:szCs w:val="26"/>
          <w:lang w:val="uk-UA"/>
        </w:rPr>
        <w:t>(</w:t>
      </w:r>
      <w:proofErr w:type="gramStart"/>
      <w:r w:rsidRPr="002176FC">
        <w:rPr>
          <w:rFonts w:asciiTheme="majorHAnsi" w:hAnsiTheme="majorHAnsi"/>
          <w:i/>
          <w:szCs w:val="26"/>
          <w:lang w:val="uk-UA"/>
        </w:rPr>
        <w:t>в</w:t>
      </w:r>
      <w:proofErr w:type="gramEnd"/>
      <w:r w:rsidRPr="002176FC">
        <w:rPr>
          <w:rFonts w:asciiTheme="majorHAnsi" w:hAnsiTheme="majorHAnsi"/>
          <w:i/>
          <w:szCs w:val="26"/>
          <w:lang w:val="uk-UA"/>
        </w:rPr>
        <w:t>иступи учасників школи, обговорення нових ініціатив, ідей та пропозицій )</w:t>
      </w:r>
    </w:p>
    <w:p w:rsidR="002176FC" w:rsidRDefault="00387B36" w:rsidP="00012944">
      <w:pPr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 w:rsidRPr="002176FC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          </w:t>
      </w:r>
      <w:r w:rsidR="003329C5" w:rsidRPr="002176FC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 w:rsidR="003F5146" w:rsidRPr="002176FC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            </w:t>
      </w:r>
      <w:r w:rsidR="003329C5" w:rsidRPr="002176FC">
        <w:rPr>
          <w:rFonts w:asciiTheme="minorHAnsi" w:hAnsiTheme="minorHAnsi" w:cstheme="minorHAnsi"/>
          <w:b/>
          <w:i/>
          <w:sz w:val="26"/>
          <w:szCs w:val="26"/>
          <w:lang w:val="uk-UA"/>
        </w:rPr>
        <w:t>Модератор</w:t>
      </w:r>
      <w:r w:rsidR="008359AB" w:rsidRPr="002176FC">
        <w:rPr>
          <w:rFonts w:asciiTheme="minorHAnsi" w:hAnsiTheme="minorHAnsi" w:cstheme="minorHAnsi"/>
          <w:b/>
          <w:i/>
          <w:sz w:val="26"/>
          <w:szCs w:val="26"/>
          <w:lang w:val="uk-UA"/>
        </w:rPr>
        <w:t>:</w:t>
      </w:r>
      <w:r w:rsidR="008359AB" w:rsidRPr="002176FC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 xml:space="preserve">  </w:t>
      </w:r>
      <w:r w:rsidR="003F5146" w:rsidRPr="002176FC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 xml:space="preserve">  </w:t>
      </w:r>
      <w:r w:rsidR="00012944" w:rsidRPr="002176FC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>Ірина ЛУНЬОВА ,</w:t>
      </w:r>
      <w:r w:rsidR="00012944" w:rsidRP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завідувач відділу наукової організації  </w:t>
      </w:r>
      <w:r w:rsid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       </w:t>
      </w:r>
    </w:p>
    <w:p w:rsidR="00012944" w:rsidRPr="002176FC" w:rsidRDefault="002176FC" w:rsidP="00012944">
      <w:pPr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                                                              </w:t>
      </w:r>
      <w:r w:rsidR="00012944" w:rsidRP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>та</w:t>
      </w:r>
      <w:r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</w:t>
      </w:r>
      <w:r w:rsidR="00012944" w:rsidRP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>методики бібліотечної роботи КЗК “ДОУНБ</w:t>
      </w:r>
    </w:p>
    <w:p w:rsidR="00F15561" w:rsidRPr="002176FC" w:rsidRDefault="00F15561" w:rsidP="00387B36">
      <w:pPr>
        <w:jc w:val="both"/>
        <w:rPr>
          <w:rFonts w:asciiTheme="majorHAnsi" w:hAnsiTheme="majorHAnsi" w:cs="Calibri"/>
          <w:b/>
          <w:bCs/>
          <w:i/>
          <w:sz w:val="22"/>
          <w:szCs w:val="26"/>
          <w:lang w:val="uk-UA"/>
        </w:rPr>
      </w:pPr>
    </w:p>
    <w:p w:rsidR="002F6D1A" w:rsidRPr="002F6D1A" w:rsidRDefault="00C0096E" w:rsidP="008B2995">
      <w:pPr>
        <w:pStyle w:val="a3"/>
        <w:numPr>
          <w:ilvl w:val="0"/>
          <w:numId w:val="34"/>
        </w:numPr>
        <w:jc w:val="both"/>
        <w:rPr>
          <w:rFonts w:asciiTheme="majorHAnsi" w:hAnsiTheme="majorHAnsi" w:cstheme="minorHAnsi"/>
          <w:b/>
          <w:bCs/>
          <w:i/>
          <w:sz w:val="22"/>
          <w:szCs w:val="22"/>
          <w:lang w:val="uk-UA"/>
        </w:rPr>
      </w:pPr>
      <w:r w:rsidRPr="002176FC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«Душі криниця»</w:t>
      </w:r>
      <w:r w:rsidRPr="002176FC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:  </w:t>
      </w:r>
      <w:r w:rsidRPr="002176FC">
        <w:rPr>
          <w:rFonts w:asciiTheme="majorHAnsi" w:hAnsiTheme="majorHAnsi" w:cstheme="minorHAnsi"/>
          <w:bCs/>
          <w:sz w:val="26"/>
          <w:szCs w:val="26"/>
          <w:lang w:val="uk-UA"/>
        </w:rPr>
        <w:t>Лідія Сотник.</w:t>
      </w:r>
      <w:r w:rsidRPr="00C0096E">
        <w:rPr>
          <w:rFonts w:asciiTheme="majorHAnsi" w:hAnsiTheme="majorHAnsi" w:cstheme="minorHAnsi"/>
          <w:bCs/>
          <w:i/>
          <w:lang w:val="uk-UA"/>
        </w:rPr>
        <w:t xml:space="preserve">  </w:t>
      </w:r>
      <w:r w:rsidRPr="002176FC">
        <w:rPr>
          <w:rFonts w:asciiTheme="minorHAnsi" w:hAnsiTheme="minorHAnsi" w:cstheme="minorHAnsi"/>
          <w:bCs/>
          <w:iCs/>
          <w:sz w:val="23"/>
          <w:szCs w:val="23"/>
          <w:lang w:val="uk-UA"/>
        </w:rPr>
        <w:t>Весняна поетична вечірка</w:t>
      </w:r>
      <w:r w:rsidRPr="002176FC">
        <w:rPr>
          <w:rFonts w:asciiTheme="majorHAnsi" w:hAnsiTheme="majorHAnsi" w:cstheme="minorHAnsi"/>
          <w:bCs/>
          <w:i/>
          <w:sz w:val="28"/>
          <w:lang w:val="uk-UA"/>
        </w:rPr>
        <w:t xml:space="preserve">     </w:t>
      </w:r>
    </w:p>
    <w:p w:rsidR="002F6D1A" w:rsidRPr="002F6D1A" w:rsidRDefault="002F6D1A" w:rsidP="002F6D1A">
      <w:pPr>
        <w:pStyle w:val="a3"/>
        <w:ind w:left="1035"/>
        <w:jc w:val="both"/>
        <w:rPr>
          <w:rFonts w:asciiTheme="majorHAnsi" w:hAnsiTheme="majorHAnsi" w:cstheme="minorHAnsi"/>
          <w:b/>
          <w:bCs/>
          <w:i/>
          <w:sz w:val="22"/>
          <w:szCs w:val="22"/>
          <w:lang w:val="uk-UA"/>
        </w:rPr>
      </w:pPr>
    </w:p>
    <w:p w:rsidR="00770AA9" w:rsidRDefault="00366A40" w:rsidP="00770AA9">
      <w:pPr>
        <w:rPr>
          <w:rFonts w:asciiTheme="majorHAnsi" w:hAnsiTheme="majorHAnsi" w:cstheme="minorHAnsi"/>
          <w:bCs/>
          <w:i/>
          <w:lang w:val="uk-UA"/>
        </w:rPr>
      </w:pPr>
      <w:r w:rsidRPr="00366A40">
        <w:rPr>
          <w:rFonts w:asciiTheme="majorHAnsi" w:hAnsiTheme="majorHAnsi"/>
          <w:b/>
          <w:i/>
          <w:noProof/>
          <w:sz w:val="28"/>
          <w:szCs w:val="28"/>
          <w:lang w:val="uk-UA" w:eastAsia="uk-UA"/>
        </w:rPr>
        <w:lastRenderedPageBreak/>
        <w:pict>
          <v:shape id="Горизонтальный свиток 2" o:spid="_x0000_s1028" type="#_x0000_t98" style="position:absolute;margin-left:-30.8pt;margin-top:7.45pt;width:528pt;height:28.1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" fillcolor="white [3201]" strokecolor="#4f81bd [3204]" strokeweight="2pt"/>
        </w:pict>
      </w:r>
    </w:p>
    <w:p w:rsidR="00C0096E" w:rsidRPr="002176FC" w:rsidRDefault="00C0096E" w:rsidP="002176FC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2176FC">
        <w:rPr>
          <w:rFonts w:asciiTheme="majorHAnsi" w:hAnsiTheme="majorHAnsi"/>
          <w:b/>
          <w:i/>
          <w:sz w:val="28"/>
          <w:szCs w:val="28"/>
          <w:lang w:val="en-US"/>
        </w:rPr>
        <w:t>XX</w:t>
      </w:r>
      <w:r w:rsidR="002176FC">
        <w:rPr>
          <w:rFonts w:asciiTheme="majorHAnsi" w:hAnsiTheme="majorHAnsi"/>
          <w:b/>
          <w:i/>
          <w:sz w:val="28"/>
          <w:szCs w:val="28"/>
          <w:lang w:val="uk-UA"/>
        </w:rPr>
        <w:t xml:space="preserve">І обласна онлайн квітнева школа </w:t>
      </w:r>
      <w:r w:rsidRPr="002176FC">
        <w:rPr>
          <w:rFonts w:asciiTheme="majorHAnsi" w:hAnsiTheme="majorHAnsi"/>
          <w:b/>
          <w:i/>
          <w:sz w:val="28"/>
          <w:szCs w:val="28"/>
          <w:lang w:val="uk-UA"/>
        </w:rPr>
        <w:t>методиста - 2024</w:t>
      </w:r>
    </w:p>
    <w:p w:rsidR="00C0096E" w:rsidRPr="00696655" w:rsidRDefault="00C0096E" w:rsidP="00C0096E">
      <w:pPr>
        <w:jc w:val="both"/>
        <w:rPr>
          <w:rFonts w:asciiTheme="majorHAnsi" w:hAnsiTheme="majorHAnsi"/>
          <w:i/>
          <w:sz w:val="28"/>
          <w:szCs w:val="28"/>
          <w:highlight w:val="yellow"/>
          <w:lang w:val="uk-UA"/>
        </w:rPr>
      </w:pPr>
    </w:p>
    <w:p w:rsidR="00C0096E" w:rsidRPr="007C7ADF" w:rsidRDefault="00C0096E" w:rsidP="007C7ADF">
      <w:pPr>
        <w:jc w:val="center"/>
        <w:rPr>
          <w:rFonts w:asciiTheme="majorHAnsi" w:hAnsiTheme="majorHAnsi" w:cs="Arial"/>
          <w:b/>
          <w:bCs/>
          <w:sz w:val="28"/>
          <w:szCs w:val="28"/>
          <w:lang w:val="uk-UA"/>
        </w:rPr>
      </w:pPr>
      <w:r w:rsidRPr="007C7ADF">
        <w:rPr>
          <w:rFonts w:asciiTheme="majorHAnsi" w:hAnsiTheme="majorHAnsi" w:cs="Arial"/>
          <w:b/>
          <w:bCs/>
          <w:sz w:val="28"/>
          <w:szCs w:val="28"/>
          <w:lang w:val="uk-UA"/>
        </w:rPr>
        <w:t>30  квітня  2024 року</w:t>
      </w:r>
    </w:p>
    <w:p w:rsidR="00C0096E" w:rsidRPr="007C7ADF" w:rsidRDefault="00C0096E" w:rsidP="007C7ADF">
      <w:pPr>
        <w:jc w:val="center"/>
        <w:rPr>
          <w:rFonts w:asciiTheme="majorHAnsi" w:hAnsiTheme="majorHAnsi" w:cs="Arial"/>
          <w:b/>
          <w:bCs/>
          <w:i/>
          <w:sz w:val="28"/>
          <w:szCs w:val="28"/>
          <w:lang w:val="uk-UA"/>
        </w:rPr>
      </w:pPr>
      <w:r w:rsidRPr="007C7ADF">
        <w:rPr>
          <w:rFonts w:asciiTheme="majorHAnsi" w:hAnsiTheme="majorHAnsi" w:cs="Arial"/>
          <w:b/>
          <w:bCs/>
          <w:i/>
          <w:sz w:val="28"/>
          <w:szCs w:val="28"/>
          <w:lang w:val="uk-UA"/>
        </w:rPr>
        <w:t>вівторок</w:t>
      </w:r>
    </w:p>
    <w:p w:rsidR="00C0096E" w:rsidRPr="007C7ADF" w:rsidRDefault="00C0096E" w:rsidP="007C7ADF">
      <w:pPr>
        <w:jc w:val="center"/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</w:pPr>
      <w:r w:rsidRPr="007C7ADF">
        <w:rPr>
          <w:rFonts w:asciiTheme="majorHAnsi" w:hAnsiTheme="majorHAnsi" w:cs="Arial"/>
          <w:b/>
          <w:bCs/>
          <w:sz w:val="28"/>
          <w:szCs w:val="28"/>
          <w:lang w:val="uk-UA"/>
        </w:rPr>
        <w:t>10</w:t>
      </w:r>
      <w:r w:rsidRPr="007C7ADF"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  <w:t>00</w:t>
      </w:r>
      <w:r w:rsidRPr="007C7ADF">
        <w:rPr>
          <w:rFonts w:asciiTheme="majorHAnsi" w:hAnsiTheme="majorHAnsi" w:cs="Arial"/>
          <w:b/>
          <w:bCs/>
          <w:sz w:val="28"/>
          <w:szCs w:val="28"/>
          <w:lang w:val="uk-UA"/>
        </w:rPr>
        <w:t>-16</w:t>
      </w:r>
      <w:r w:rsidRPr="007C7ADF"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  <w:t>00</w:t>
      </w:r>
    </w:p>
    <w:p w:rsidR="00C45A4A" w:rsidRPr="007C7ADF" w:rsidRDefault="00C45A4A" w:rsidP="00C45A4A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C7ADF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Формат: онлайн. Платформа: </w:t>
      </w:r>
      <w:proofErr w:type="spellStart"/>
      <w:r w:rsidRPr="007C7ADF">
        <w:rPr>
          <w:rFonts w:asciiTheme="minorHAnsi" w:hAnsiTheme="minorHAnsi" w:cstheme="minorHAnsi"/>
          <w:b/>
          <w:sz w:val="26"/>
          <w:szCs w:val="26"/>
          <w:u w:val="single"/>
        </w:rPr>
        <w:t>Zoom</w:t>
      </w:r>
      <w:proofErr w:type="spellEnd"/>
    </w:p>
    <w:p w:rsidR="00C45A4A" w:rsidRPr="007C7ADF" w:rsidRDefault="00C45A4A" w:rsidP="00C45A4A">
      <w:pPr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</w:pPr>
      <w:proofErr w:type="spellStart"/>
      <w:r w:rsidRPr="007C7ADF">
        <w:rPr>
          <w:rFonts w:asciiTheme="minorHAnsi" w:hAnsiTheme="minorHAnsi" w:cstheme="minorHAnsi"/>
          <w:b/>
          <w:sz w:val="26"/>
          <w:szCs w:val="26"/>
        </w:rPr>
        <w:t>Покликання</w:t>
      </w:r>
      <w:proofErr w:type="spellEnd"/>
      <w:r w:rsidRPr="007C7ADF">
        <w:rPr>
          <w:rFonts w:asciiTheme="minorHAnsi" w:hAnsiTheme="minorHAnsi" w:cstheme="minorHAnsi"/>
          <w:b/>
          <w:sz w:val="26"/>
          <w:szCs w:val="26"/>
        </w:rPr>
        <w:t xml:space="preserve"> на </w:t>
      </w:r>
      <w:proofErr w:type="spellStart"/>
      <w:r w:rsidRPr="007C7ADF">
        <w:rPr>
          <w:rFonts w:asciiTheme="minorHAnsi" w:hAnsiTheme="minorHAnsi" w:cstheme="minorHAnsi"/>
          <w:b/>
          <w:sz w:val="26"/>
          <w:szCs w:val="26"/>
        </w:rPr>
        <w:t>зустріч</w:t>
      </w:r>
      <w:proofErr w:type="spellEnd"/>
      <w:r w:rsidRPr="007C7ADF">
        <w:rPr>
          <w:rFonts w:asciiTheme="minorHAnsi" w:hAnsiTheme="minorHAnsi" w:cstheme="minorHAnsi"/>
          <w:b/>
          <w:sz w:val="26"/>
          <w:szCs w:val="26"/>
        </w:rPr>
        <w:t>:</w:t>
      </w:r>
      <w:r w:rsidRPr="007C7ADF">
        <w:rPr>
          <w:rFonts w:asciiTheme="minorHAnsi" w:hAnsiTheme="minorHAnsi" w:cstheme="minorHAnsi"/>
          <w:sz w:val="26"/>
          <w:szCs w:val="26"/>
          <w:highlight w:val="yellow"/>
          <w:lang w:val="uk-UA"/>
        </w:rPr>
        <w:t xml:space="preserve">       </w:t>
      </w:r>
      <w:r w:rsidRPr="007C7ADF">
        <w:rPr>
          <w:rFonts w:asciiTheme="minorHAnsi" w:hAnsiTheme="minorHAnsi" w:cstheme="minorHAnsi"/>
          <w:sz w:val="26"/>
          <w:szCs w:val="26"/>
          <w:lang w:val="uk-UA"/>
        </w:rPr>
        <w:t xml:space="preserve">     </w:t>
      </w:r>
      <w:hyperlink r:id="rId7" w:history="1">
        <w:r w:rsidRPr="007C7ADF">
          <w:rPr>
            <w:rStyle w:val="a9"/>
            <w:rFonts w:asciiTheme="minorHAnsi" w:hAnsiTheme="minorHAnsi" w:cstheme="minorHAnsi"/>
            <w:sz w:val="26"/>
            <w:szCs w:val="26"/>
          </w:rPr>
          <w:t>https://us06web.zoom.us/j/84900817925?pwd=YzwV2cWqOt8m7L8m8GR1LLifzWaoRg.1</w:t>
        </w:r>
      </w:hyperlink>
    </w:p>
    <w:p w:rsidR="00C45A4A" w:rsidRPr="007C7ADF" w:rsidRDefault="00C45A4A" w:rsidP="00C45A4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proofErr w:type="spellStart"/>
      <w:r w:rsidRPr="007C7ADF">
        <w:rPr>
          <w:rFonts w:asciiTheme="minorHAnsi" w:hAnsiTheme="minorHAnsi" w:cstheme="minorHAnsi"/>
          <w:sz w:val="26"/>
          <w:szCs w:val="26"/>
        </w:rPr>
        <w:t>Ідентифікатор</w:t>
      </w:r>
      <w:proofErr w:type="spellEnd"/>
      <w:r w:rsidRPr="007C7AD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C7ADF">
        <w:rPr>
          <w:rFonts w:asciiTheme="minorHAnsi" w:hAnsiTheme="minorHAnsi" w:cstheme="minorHAnsi"/>
          <w:sz w:val="26"/>
          <w:szCs w:val="26"/>
        </w:rPr>
        <w:t>конференції</w:t>
      </w:r>
      <w:proofErr w:type="spellEnd"/>
      <w:r w:rsidRPr="007C7ADF">
        <w:rPr>
          <w:rFonts w:asciiTheme="minorHAnsi" w:hAnsiTheme="minorHAnsi" w:cstheme="minorHAnsi"/>
          <w:sz w:val="26"/>
          <w:szCs w:val="26"/>
        </w:rPr>
        <w:t>: 849 0081 7925</w:t>
      </w:r>
    </w:p>
    <w:p w:rsidR="009B7BB3" w:rsidRDefault="00C45A4A" w:rsidP="00CE578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  <w:lang w:val="uk-UA"/>
        </w:rPr>
      </w:pPr>
      <w:r w:rsidRPr="007C7ADF">
        <w:rPr>
          <w:rFonts w:asciiTheme="minorHAnsi" w:hAnsiTheme="minorHAnsi" w:cstheme="minorHAnsi"/>
          <w:sz w:val="26"/>
          <w:szCs w:val="26"/>
        </w:rPr>
        <w:t>Код доступу: 965559</w:t>
      </w:r>
    </w:p>
    <w:p w:rsidR="00CE5787" w:rsidRPr="00CE5787" w:rsidRDefault="00CE5787" w:rsidP="00CE578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  <w:lang w:val="uk-UA"/>
        </w:rPr>
      </w:pPr>
    </w:p>
    <w:p w:rsidR="009B7BB3" w:rsidRPr="007C7ADF" w:rsidRDefault="009B7BB3" w:rsidP="007C7ADF">
      <w:pPr>
        <w:pStyle w:val="a3"/>
        <w:numPr>
          <w:ilvl w:val="0"/>
          <w:numId w:val="21"/>
        </w:numPr>
        <w:ind w:left="227" w:firstLine="0"/>
        <w:jc w:val="both"/>
        <w:rPr>
          <w:rFonts w:cstheme="minorHAnsi"/>
          <w:b/>
          <w:i/>
          <w:sz w:val="26"/>
          <w:szCs w:val="26"/>
          <w:lang w:val="uk-UA"/>
        </w:rPr>
      </w:pPr>
      <w:r w:rsidRPr="007C7ADF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Регіональна кампанія  «Читаємо разом». Проєкт-2024 «Письменники, короновані словом» </w:t>
      </w:r>
      <w:r w:rsidRPr="007C7ADF">
        <w:rPr>
          <w:rFonts w:cstheme="minorHAnsi"/>
          <w:b/>
          <w:i/>
          <w:sz w:val="26"/>
          <w:szCs w:val="26"/>
        </w:rPr>
        <w:t xml:space="preserve"> </w:t>
      </w:r>
    </w:p>
    <w:p w:rsidR="009B7BB3" w:rsidRPr="00B23D3B" w:rsidRDefault="009B7BB3" w:rsidP="009B7BB3">
      <w:pPr>
        <w:ind w:left="360" w:right="-289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B23D3B">
        <w:rPr>
          <w:rFonts w:asciiTheme="majorHAnsi" w:hAnsiTheme="majorHAnsi" w:cstheme="minorHAnsi"/>
          <w:b/>
          <w:bCs/>
          <w:i/>
          <w:lang w:val="uk-UA"/>
        </w:rPr>
        <w:t xml:space="preserve">    </w:t>
      </w:r>
      <w:r w:rsidRPr="00B23D3B">
        <w:rPr>
          <w:rFonts w:asciiTheme="minorHAnsi" w:hAnsiTheme="minorHAnsi" w:cstheme="minorHAnsi"/>
          <w:b/>
          <w:lang w:val="uk-UA"/>
        </w:rPr>
        <w:t xml:space="preserve">   </w:t>
      </w:r>
      <w:r w:rsidRPr="00B23D3B">
        <w:rPr>
          <w:rFonts w:asciiTheme="minorHAnsi" w:hAnsiTheme="minorHAnsi" w:cstheme="minorHAnsi"/>
          <w:b/>
        </w:rPr>
        <w:t xml:space="preserve">Онлайн </w:t>
      </w:r>
      <w:proofErr w:type="spellStart"/>
      <w:r w:rsidRPr="00B23D3B">
        <w:rPr>
          <w:rFonts w:asciiTheme="minorHAnsi" w:hAnsiTheme="minorHAnsi" w:cstheme="minorHAnsi"/>
          <w:b/>
        </w:rPr>
        <w:t>зустріч</w:t>
      </w:r>
      <w:proofErr w:type="spellEnd"/>
      <w:r w:rsidRPr="00B23D3B">
        <w:rPr>
          <w:rFonts w:asciiTheme="minorHAnsi" w:hAnsiTheme="minorHAnsi" w:cstheme="minorHAnsi"/>
          <w:b/>
        </w:rPr>
        <w:t>:</w:t>
      </w:r>
      <w:r w:rsidRPr="00B23D3B">
        <w:rPr>
          <w:rFonts w:asciiTheme="minorHAnsi" w:hAnsiTheme="minorHAnsi" w:cstheme="minorHAnsi"/>
          <w:b/>
          <w:sz w:val="22"/>
          <w:szCs w:val="22"/>
          <w:lang w:val="uk-UA" w:eastAsia="uk-UA"/>
        </w:rPr>
        <w:t xml:space="preserve"> </w:t>
      </w:r>
      <w:r w:rsidRPr="007C7ADF">
        <w:rPr>
          <w:rFonts w:asciiTheme="minorHAnsi" w:hAnsiTheme="minorHAnsi" w:cstheme="minorHAnsi"/>
          <w:b/>
          <w:szCs w:val="22"/>
          <w:lang w:val="uk-UA" w:eastAsia="uk-UA"/>
        </w:rPr>
        <w:t xml:space="preserve">Сучасна українська письменниця </w:t>
      </w:r>
      <w:proofErr w:type="gramStart"/>
      <w:r w:rsidRPr="007C7ADF">
        <w:rPr>
          <w:rFonts w:asciiTheme="minorHAnsi" w:hAnsiTheme="minorHAnsi" w:cstheme="minorHAnsi"/>
          <w:b/>
          <w:szCs w:val="22"/>
          <w:lang w:val="uk-UA" w:eastAsia="uk-UA"/>
        </w:rPr>
        <w:t>НА</w:t>
      </w:r>
      <w:r w:rsidR="000546BA">
        <w:rPr>
          <w:rFonts w:asciiTheme="minorHAnsi" w:hAnsiTheme="minorHAnsi" w:cstheme="minorHAnsi"/>
          <w:b/>
          <w:szCs w:val="22"/>
          <w:lang w:val="uk-UA" w:eastAsia="uk-UA"/>
        </w:rPr>
        <w:t>Д</w:t>
      </w:r>
      <w:proofErr w:type="gramEnd"/>
      <w:r w:rsidR="000546BA">
        <w:rPr>
          <w:rFonts w:asciiTheme="minorHAnsi" w:hAnsiTheme="minorHAnsi" w:cstheme="minorHAnsi"/>
          <w:b/>
          <w:szCs w:val="22"/>
          <w:lang w:val="uk-UA" w:eastAsia="uk-UA"/>
        </w:rPr>
        <w:t>ІЯ</w:t>
      </w:r>
      <w:r w:rsidRPr="007C7ADF">
        <w:rPr>
          <w:rFonts w:asciiTheme="minorHAnsi" w:hAnsiTheme="minorHAnsi" w:cstheme="minorHAnsi"/>
          <w:b/>
          <w:szCs w:val="22"/>
          <w:lang w:val="uk-UA" w:eastAsia="uk-UA"/>
        </w:rPr>
        <w:t xml:space="preserve">  ГУМЕНЮК </w:t>
      </w:r>
    </w:p>
    <w:p w:rsidR="009B7BB3" w:rsidRPr="00696655" w:rsidRDefault="009B7BB3" w:rsidP="009B7BB3">
      <w:pPr>
        <w:ind w:right="-289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uk-UA"/>
        </w:rPr>
      </w:pPr>
    </w:p>
    <w:p w:rsidR="007C7ADF" w:rsidRPr="007C7ADF" w:rsidRDefault="007C7ADF" w:rsidP="007C7ADF">
      <w:pPr>
        <w:ind w:right="142"/>
        <w:jc w:val="center"/>
        <w:rPr>
          <w:rFonts w:cs="Calibri"/>
          <w:b/>
          <w:bCs/>
          <w:iCs/>
          <w:sz w:val="26"/>
          <w:szCs w:val="26"/>
        </w:rPr>
      </w:pPr>
      <w:r w:rsidRPr="007C7ADF">
        <w:rPr>
          <w:rFonts w:cs="Calibri"/>
          <w:b/>
          <w:bCs/>
          <w:iCs/>
          <w:sz w:val="26"/>
          <w:szCs w:val="26"/>
          <w:lang w:val="uk-UA"/>
        </w:rPr>
        <w:t>Чайна пауза</w:t>
      </w:r>
    </w:p>
    <w:p w:rsidR="009B7BB3" w:rsidRPr="007C7ADF" w:rsidRDefault="009B7BB3" w:rsidP="007C7ADF">
      <w:pPr>
        <w:ind w:right="142"/>
        <w:jc w:val="center"/>
        <w:rPr>
          <w:rFonts w:cs="Calibri"/>
          <w:b/>
          <w:bCs/>
          <w:iCs/>
          <w:sz w:val="26"/>
          <w:szCs w:val="26"/>
        </w:rPr>
      </w:pPr>
      <w:r w:rsidRPr="007C7ADF">
        <w:rPr>
          <w:rFonts w:ascii="Bookman Old Style" w:hAnsi="Bookman Old Style"/>
          <w:b/>
          <w:sz w:val="26"/>
          <w:szCs w:val="26"/>
          <w:lang w:val="uk-UA"/>
        </w:rPr>
        <w:t>11</w:t>
      </w:r>
      <w:r w:rsidRPr="007C7ADF">
        <w:rPr>
          <w:rFonts w:ascii="Bookman Old Style" w:hAnsi="Bookman Old Style"/>
          <w:b/>
          <w:sz w:val="26"/>
          <w:szCs w:val="26"/>
          <w:vertAlign w:val="superscript"/>
          <w:lang w:val="uk-UA"/>
        </w:rPr>
        <w:t>00-</w:t>
      </w:r>
      <w:r w:rsidRPr="007C7ADF">
        <w:rPr>
          <w:rFonts w:ascii="Bookman Old Style" w:hAnsi="Bookman Old Style"/>
          <w:b/>
          <w:sz w:val="26"/>
          <w:szCs w:val="26"/>
          <w:lang w:val="uk-UA"/>
        </w:rPr>
        <w:t>11</w:t>
      </w:r>
      <w:r w:rsidRPr="007C7ADF">
        <w:rPr>
          <w:rFonts w:ascii="Bookman Old Style" w:hAnsi="Bookman Old Style"/>
          <w:b/>
          <w:sz w:val="26"/>
          <w:szCs w:val="26"/>
          <w:vertAlign w:val="superscript"/>
          <w:lang w:val="uk-UA"/>
        </w:rPr>
        <w:t>15</w:t>
      </w:r>
    </w:p>
    <w:p w:rsidR="00C45A4A" w:rsidRPr="007C7ADF" w:rsidRDefault="00C45A4A" w:rsidP="00C45A4A">
      <w:pPr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</w:pPr>
      <w:r w:rsidRPr="007C7ADF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Формат: онлайн. Платформа: </w:t>
      </w:r>
      <w:proofErr w:type="spellStart"/>
      <w:r w:rsidRPr="007C7ADF">
        <w:rPr>
          <w:rFonts w:asciiTheme="minorHAnsi" w:hAnsiTheme="minorHAnsi" w:cstheme="minorHAnsi"/>
          <w:b/>
          <w:sz w:val="26"/>
          <w:szCs w:val="26"/>
          <w:u w:val="single"/>
        </w:rPr>
        <w:t>Zoom</w:t>
      </w:r>
      <w:proofErr w:type="spellEnd"/>
    </w:p>
    <w:p w:rsidR="00C45A4A" w:rsidRPr="007C7ADF" w:rsidRDefault="00C45A4A" w:rsidP="00C45A4A">
      <w:pPr>
        <w:rPr>
          <w:rFonts w:asciiTheme="minorHAnsi" w:hAnsiTheme="minorHAnsi" w:cstheme="minorHAnsi"/>
          <w:b/>
          <w:sz w:val="26"/>
          <w:szCs w:val="26"/>
          <w:lang w:val="uk-UA"/>
        </w:rPr>
      </w:pPr>
      <w:proofErr w:type="spellStart"/>
      <w:r w:rsidRPr="007C7ADF">
        <w:rPr>
          <w:rFonts w:asciiTheme="minorHAnsi" w:hAnsiTheme="minorHAnsi" w:cstheme="minorHAnsi"/>
          <w:b/>
          <w:sz w:val="26"/>
          <w:szCs w:val="26"/>
        </w:rPr>
        <w:t>Покликання</w:t>
      </w:r>
      <w:proofErr w:type="spellEnd"/>
      <w:r w:rsidRPr="007C7ADF">
        <w:rPr>
          <w:rFonts w:asciiTheme="minorHAnsi" w:hAnsiTheme="minorHAnsi" w:cstheme="minorHAnsi"/>
          <w:b/>
          <w:sz w:val="26"/>
          <w:szCs w:val="26"/>
        </w:rPr>
        <w:t xml:space="preserve"> на </w:t>
      </w:r>
      <w:proofErr w:type="spellStart"/>
      <w:r w:rsidRPr="007C7ADF">
        <w:rPr>
          <w:rFonts w:asciiTheme="minorHAnsi" w:hAnsiTheme="minorHAnsi" w:cstheme="minorHAnsi"/>
          <w:b/>
          <w:sz w:val="26"/>
          <w:szCs w:val="26"/>
        </w:rPr>
        <w:t>зустріч</w:t>
      </w:r>
      <w:proofErr w:type="spellEnd"/>
      <w:r w:rsidRPr="007C7ADF">
        <w:rPr>
          <w:rFonts w:asciiTheme="minorHAnsi" w:hAnsiTheme="minorHAnsi" w:cstheme="minorHAnsi"/>
          <w:b/>
          <w:sz w:val="26"/>
          <w:szCs w:val="26"/>
        </w:rPr>
        <w:t>:</w:t>
      </w:r>
    </w:p>
    <w:p w:rsidR="00C45A4A" w:rsidRPr="007C7ADF" w:rsidRDefault="00C45A4A" w:rsidP="00C45A4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  <w:lang w:val="uk-UA"/>
        </w:rPr>
      </w:pPr>
      <w:hyperlink r:id="rId8" w:history="1">
        <w:r w:rsidRPr="007C7ADF">
          <w:rPr>
            <w:rStyle w:val="a9"/>
            <w:rFonts w:asciiTheme="minorHAnsi" w:hAnsiTheme="minorHAnsi" w:cstheme="minorHAnsi"/>
            <w:szCs w:val="26"/>
          </w:rPr>
          <w:t>https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://</w:t>
        </w:r>
        <w:r w:rsidRPr="007C7ADF">
          <w:rPr>
            <w:rStyle w:val="a9"/>
            <w:rFonts w:asciiTheme="minorHAnsi" w:hAnsiTheme="minorHAnsi" w:cstheme="minorHAnsi"/>
            <w:szCs w:val="26"/>
          </w:rPr>
          <w:t>us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06</w:t>
        </w:r>
        <w:r w:rsidRPr="007C7ADF">
          <w:rPr>
            <w:rStyle w:val="a9"/>
            <w:rFonts w:asciiTheme="minorHAnsi" w:hAnsiTheme="minorHAnsi" w:cstheme="minorHAnsi"/>
            <w:szCs w:val="26"/>
          </w:rPr>
          <w:t>web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.</w:t>
        </w:r>
        <w:r w:rsidRPr="007C7ADF">
          <w:rPr>
            <w:rStyle w:val="a9"/>
            <w:rFonts w:asciiTheme="minorHAnsi" w:hAnsiTheme="minorHAnsi" w:cstheme="minorHAnsi"/>
            <w:szCs w:val="26"/>
          </w:rPr>
          <w:t>zoom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.</w:t>
        </w:r>
        <w:r w:rsidRPr="007C7ADF">
          <w:rPr>
            <w:rStyle w:val="a9"/>
            <w:rFonts w:asciiTheme="minorHAnsi" w:hAnsiTheme="minorHAnsi" w:cstheme="minorHAnsi"/>
            <w:szCs w:val="26"/>
          </w:rPr>
          <w:t>us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/</w:t>
        </w:r>
        <w:r w:rsidRPr="007C7ADF">
          <w:rPr>
            <w:rStyle w:val="a9"/>
            <w:rFonts w:asciiTheme="minorHAnsi" w:hAnsiTheme="minorHAnsi" w:cstheme="minorHAnsi"/>
            <w:szCs w:val="26"/>
          </w:rPr>
          <w:t>j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/83310479492?</w:t>
        </w:r>
        <w:r w:rsidRPr="007C7ADF">
          <w:rPr>
            <w:rStyle w:val="a9"/>
            <w:rFonts w:asciiTheme="minorHAnsi" w:hAnsiTheme="minorHAnsi" w:cstheme="minorHAnsi"/>
            <w:szCs w:val="26"/>
          </w:rPr>
          <w:t>pwd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=033</w:t>
        </w:r>
        <w:r w:rsidRPr="007C7ADF">
          <w:rPr>
            <w:rStyle w:val="a9"/>
            <w:rFonts w:asciiTheme="minorHAnsi" w:hAnsiTheme="minorHAnsi" w:cstheme="minorHAnsi"/>
            <w:szCs w:val="26"/>
          </w:rPr>
          <w:t>mA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8</w:t>
        </w:r>
        <w:r w:rsidRPr="007C7ADF">
          <w:rPr>
            <w:rStyle w:val="a9"/>
            <w:rFonts w:asciiTheme="minorHAnsi" w:hAnsiTheme="minorHAnsi" w:cstheme="minorHAnsi"/>
            <w:szCs w:val="26"/>
          </w:rPr>
          <w:t>pD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4</w:t>
        </w:r>
        <w:r w:rsidRPr="007C7ADF">
          <w:rPr>
            <w:rStyle w:val="a9"/>
            <w:rFonts w:asciiTheme="minorHAnsi" w:hAnsiTheme="minorHAnsi" w:cstheme="minorHAnsi"/>
            <w:szCs w:val="26"/>
          </w:rPr>
          <w:t>Z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22</w:t>
        </w:r>
        <w:r w:rsidRPr="007C7ADF">
          <w:rPr>
            <w:rStyle w:val="a9"/>
            <w:rFonts w:asciiTheme="minorHAnsi" w:hAnsiTheme="minorHAnsi" w:cstheme="minorHAnsi"/>
            <w:szCs w:val="26"/>
          </w:rPr>
          <w:t>PpAAOTKWu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8</w:t>
        </w:r>
        <w:r w:rsidRPr="007C7ADF">
          <w:rPr>
            <w:rStyle w:val="a9"/>
            <w:rFonts w:asciiTheme="minorHAnsi" w:hAnsiTheme="minorHAnsi" w:cstheme="minorHAnsi"/>
            <w:szCs w:val="26"/>
          </w:rPr>
          <w:t>ZWUruNuf</w:t>
        </w:r>
        <w:r w:rsidRPr="007C7ADF">
          <w:rPr>
            <w:rStyle w:val="a9"/>
            <w:rFonts w:asciiTheme="minorHAnsi" w:hAnsiTheme="minorHAnsi" w:cstheme="minorHAnsi"/>
            <w:szCs w:val="26"/>
            <w:lang w:val="uk-UA"/>
          </w:rPr>
          <w:t>.1</w:t>
        </w:r>
      </w:hyperlink>
      <w:bookmarkStart w:id="0" w:name="_GoBack"/>
      <w:bookmarkEnd w:id="0"/>
    </w:p>
    <w:p w:rsidR="00C45A4A" w:rsidRPr="007C7ADF" w:rsidRDefault="00C45A4A" w:rsidP="00C45A4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  <w:lang w:val="uk-UA"/>
        </w:rPr>
      </w:pPr>
      <w:proofErr w:type="spellStart"/>
      <w:r w:rsidRPr="007C7ADF">
        <w:rPr>
          <w:rFonts w:asciiTheme="minorHAnsi" w:hAnsiTheme="minorHAnsi" w:cstheme="minorHAnsi"/>
          <w:sz w:val="26"/>
          <w:szCs w:val="26"/>
        </w:rPr>
        <w:t>Ідентифікатор</w:t>
      </w:r>
      <w:proofErr w:type="spellEnd"/>
      <w:r w:rsidRPr="007C7AD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C7ADF">
        <w:rPr>
          <w:rFonts w:asciiTheme="minorHAnsi" w:hAnsiTheme="minorHAnsi" w:cstheme="minorHAnsi"/>
          <w:sz w:val="26"/>
          <w:szCs w:val="26"/>
        </w:rPr>
        <w:t>конференції</w:t>
      </w:r>
      <w:proofErr w:type="spellEnd"/>
      <w:r w:rsidRPr="007C7ADF">
        <w:rPr>
          <w:rFonts w:asciiTheme="minorHAnsi" w:hAnsiTheme="minorHAnsi" w:cstheme="minorHAnsi"/>
          <w:sz w:val="26"/>
          <w:szCs w:val="26"/>
        </w:rPr>
        <w:t>: 833 1047 9492</w:t>
      </w:r>
    </w:p>
    <w:p w:rsidR="00C45A4A" w:rsidRPr="007C7ADF" w:rsidRDefault="00C45A4A" w:rsidP="00C45A4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7C7ADF">
        <w:rPr>
          <w:rFonts w:asciiTheme="minorHAnsi" w:hAnsiTheme="minorHAnsi" w:cstheme="minorHAnsi"/>
          <w:sz w:val="26"/>
          <w:szCs w:val="26"/>
        </w:rPr>
        <w:t>Код доступу: 594635</w:t>
      </w:r>
    </w:p>
    <w:p w:rsidR="009B7BB3" w:rsidRPr="007C7ADF" w:rsidRDefault="009B7BB3" w:rsidP="009B7BB3">
      <w:pPr>
        <w:pStyle w:val="a3"/>
        <w:tabs>
          <w:tab w:val="left" w:pos="567"/>
          <w:tab w:val="left" w:pos="1276"/>
        </w:tabs>
        <w:ind w:left="709" w:right="142"/>
        <w:jc w:val="both"/>
        <w:rPr>
          <w:rFonts w:ascii="Bookman Old Style" w:hAnsi="Bookman Old Style"/>
          <w:b/>
          <w:sz w:val="22"/>
          <w:szCs w:val="20"/>
          <w:highlight w:val="yellow"/>
          <w:vertAlign w:val="superscript"/>
          <w:lang w:val="uk-UA"/>
        </w:rPr>
      </w:pPr>
    </w:p>
    <w:p w:rsidR="00F15561" w:rsidRDefault="00F15561" w:rsidP="00F15561">
      <w:pPr>
        <w:jc w:val="both"/>
        <w:rPr>
          <w:rFonts w:asciiTheme="majorHAnsi" w:hAnsiTheme="majorHAnsi" w:cstheme="minorHAnsi"/>
          <w:bCs/>
          <w:i/>
          <w:sz w:val="22"/>
          <w:szCs w:val="22"/>
          <w:lang w:val="uk-UA"/>
        </w:rPr>
      </w:pPr>
    </w:p>
    <w:p w:rsidR="0062168A" w:rsidRDefault="0062168A" w:rsidP="007C7ADF">
      <w:pPr>
        <w:jc w:val="center"/>
        <w:rPr>
          <w:rFonts w:ascii="Candara" w:hAnsi="Candara" w:cstheme="minorHAnsi"/>
          <w:b/>
          <w:bCs/>
          <w:sz w:val="26"/>
          <w:szCs w:val="26"/>
          <w:lang w:val="uk-UA"/>
        </w:rPr>
      </w:pPr>
      <w:r w:rsidRPr="00B23D3B">
        <w:rPr>
          <w:rFonts w:ascii="Candara" w:hAnsi="Candara" w:cstheme="minorHAnsi"/>
          <w:b/>
          <w:bCs/>
          <w:sz w:val="26"/>
          <w:szCs w:val="26"/>
          <w:lang w:val="uk-UA"/>
        </w:rPr>
        <w:t>Консультаційні поради фахівців</w:t>
      </w:r>
      <w:r w:rsidR="005842B2">
        <w:rPr>
          <w:rFonts w:ascii="Candara" w:hAnsi="Candara" w:cstheme="minorHAnsi"/>
          <w:b/>
          <w:bCs/>
          <w:sz w:val="26"/>
          <w:szCs w:val="26"/>
          <w:lang w:val="uk-UA"/>
        </w:rPr>
        <w:t xml:space="preserve">  ДОУНБ</w:t>
      </w:r>
    </w:p>
    <w:p w:rsidR="004635CF" w:rsidRDefault="004635CF" w:rsidP="00C363EF">
      <w:pPr>
        <w:ind w:right="-289" w:hanging="426"/>
        <w:jc w:val="both"/>
        <w:rPr>
          <w:rFonts w:ascii="Candara" w:hAnsi="Candara" w:cstheme="minorHAnsi"/>
          <w:b/>
          <w:bCs/>
          <w:sz w:val="26"/>
          <w:szCs w:val="26"/>
          <w:lang w:val="uk-UA"/>
        </w:rPr>
      </w:pPr>
    </w:p>
    <w:p w:rsidR="007C7ADF" w:rsidRPr="007C7ADF" w:rsidRDefault="004635CF" w:rsidP="007C7ADF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7C7ADF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Реалізація регіонального проєкту «Бібліотеки Дніпропетровщини: </w:t>
      </w:r>
      <w:proofErr w:type="spellStart"/>
      <w:r w:rsidRPr="007C7ADF">
        <w:rPr>
          <w:rFonts w:asciiTheme="minorHAnsi" w:hAnsiTheme="minorHAnsi" w:cstheme="minorHAnsi"/>
          <w:b/>
          <w:i/>
          <w:sz w:val="26"/>
          <w:szCs w:val="26"/>
          <w:lang w:val="uk-UA"/>
        </w:rPr>
        <w:t>хроніки</w:t>
      </w:r>
      <w:proofErr w:type="spellEnd"/>
      <w:r w:rsidRPr="007C7ADF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війни», як інструмент збору з збереження фактів злочинних дій та їх наслідків проти культурної спадщини на території Дніпропетровської області</w:t>
      </w:r>
    </w:p>
    <w:p w:rsidR="004635CF" w:rsidRPr="007C7ADF" w:rsidRDefault="007C7ADF" w:rsidP="007C7ADF">
      <w:pPr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2F6D1A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                              </w:t>
      </w:r>
      <w:r w:rsidR="004635CF" w:rsidRPr="007C7ADF">
        <w:rPr>
          <w:rFonts w:asciiTheme="majorHAnsi" w:hAnsiTheme="majorHAnsi" w:cstheme="minorHAnsi"/>
          <w:b/>
          <w:i/>
          <w:sz w:val="26"/>
          <w:szCs w:val="26"/>
          <w:lang w:val="uk-UA"/>
        </w:rPr>
        <w:t>Ганна КРУПІЙ</w:t>
      </w:r>
      <w:r w:rsidR="004635CF" w:rsidRPr="007C7ADF">
        <w:rPr>
          <w:rFonts w:asciiTheme="majorHAnsi" w:hAnsiTheme="majorHAnsi" w:cstheme="minorHAnsi"/>
          <w:b/>
          <w:sz w:val="26"/>
          <w:szCs w:val="26"/>
          <w:lang w:val="uk-UA"/>
        </w:rPr>
        <w:t>,</w:t>
      </w:r>
      <w:r w:rsidR="004635CF" w:rsidRPr="007C7ADF">
        <w:rPr>
          <w:rFonts w:asciiTheme="majorHAnsi" w:hAnsiTheme="majorHAnsi"/>
          <w:bCs/>
          <w:i/>
          <w:sz w:val="26"/>
          <w:szCs w:val="26"/>
          <w:lang w:val="uk-UA"/>
        </w:rPr>
        <w:t xml:space="preserve"> </w:t>
      </w:r>
      <w:r w:rsidR="004635CF" w:rsidRPr="007C7ADF">
        <w:rPr>
          <w:rFonts w:asciiTheme="majorHAnsi" w:hAnsiTheme="majorHAnsi"/>
          <w:i/>
          <w:sz w:val="26"/>
          <w:szCs w:val="26"/>
          <w:lang w:val="uk-UA"/>
        </w:rPr>
        <w:t>заступниця директора з автоматизації</w:t>
      </w:r>
    </w:p>
    <w:p w:rsidR="004635CF" w:rsidRPr="007C7ADF" w:rsidRDefault="007C7ADF" w:rsidP="007C7ADF">
      <w:pPr>
        <w:contextualSpacing/>
        <w:rPr>
          <w:rFonts w:asciiTheme="majorHAnsi" w:hAnsiTheme="majorHAnsi"/>
          <w:i/>
          <w:sz w:val="26"/>
          <w:szCs w:val="26"/>
          <w:lang w:val="uk-UA"/>
        </w:rPr>
      </w:pPr>
      <w:r w:rsidRPr="002F6D1A">
        <w:rPr>
          <w:rFonts w:asciiTheme="majorHAnsi" w:hAnsiTheme="majorHAnsi"/>
          <w:i/>
          <w:sz w:val="26"/>
          <w:szCs w:val="26"/>
        </w:rPr>
        <w:t xml:space="preserve">                                             </w:t>
      </w:r>
      <w:r w:rsidR="004635CF" w:rsidRPr="007C7ADF">
        <w:rPr>
          <w:rFonts w:asciiTheme="majorHAnsi" w:hAnsiTheme="majorHAnsi"/>
          <w:i/>
          <w:sz w:val="26"/>
          <w:szCs w:val="26"/>
          <w:lang w:val="uk-UA"/>
        </w:rPr>
        <w:t xml:space="preserve">бібліотечних процесів КЗК «ДОУНБ» </w:t>
      </w:r>
    </w:p>
    <w:p w:rsidR="004635CF" w:rsidRPr="007C7ADF" w:rsidRDefault="004635CF" w:rsidP="004635CF">
      <w:pPr>
        <w:pStyle w:val="a3"/>
        <w:numPr>
          <w:ilvl w:val="0"/>
          <w:numId w:val="2"/>
        </w:numPr>
        <w:jc w:val="both"/>
        <w:rPr>
          <w:rFonts w:asciiTheme="majorHAnsi" w:hAnsiTheme="majorHAnsi" w:cstheme="minorHAnsi"/>
          <w:i/>
          <w:sz w:val="26"/>
          <w:szCs w:val="26"/>
          <w:lang w:val="uk-UA"/>
        </w:rPr>
      </w:pPr>
      <w:r w:rsidRPr="007C7ADF">
        <w:rPr>
          <w:rFonts w:asciiTheme="minorHAnsi" w:hAnsiTheme="minorHAnsi" w:cstheme="minorHAnsi"/>
          <w:b/>
          <w:i/>
          <w:sz w:val="26"/>
          <w:szCs w:val="26"/>
          <w:lang w:val="uk-UA"/>
        </w:rPr>
        <w:t>«Письменники, короновані словом»: Проєкт – 2024</w:t>
      </w:r>
      <w:r w:rsidRPr="007C7ADF">
        <w:rPr>
          <w:rFonts w:asciiTheme="minorHAnsi" w:hAnsiTheme="minorHAnsi" w:cstheme="minorHAnsi"/>
          <w:b/>
          <w:sz w:val="26"/>
          <w:szCs w:val="26"/>
          <w:lang w:val="uk-UA"/>
        </w:rPr>
        <w:t xml:space="preserve"> </w:t>
      </w:r>
      <w:r w:rsidRPr="007C7ADF">
        <w:rPr>
          <w:rFonts w:asciiTheme="majorHAnsi" w:hAnsiTheme="majorHAnsi" w:cstheme="minorHAnsi"/>
          <w:i/>
          <w:sz w:val="26"/>
          <w:szCs w:val="26"/>
          <w:lang w:val="uk-UA"/>
        </w:rPr>
        <w:t>(Регіональна кампанія з просування читання «Читаємо разом»):</w:t>
      </w:r>
      <w:r w:rsidRPr="007C7ADF">
        <w:rPr>
          <w:rFonts w:asciiTheme="minorHAnsi" w:hAnsiTheme="minorHAnsi" w:cstheme="minorHAnsi"/>
          <w:i/>
          <w:sz w:val="26"/>
          <w:szCs w:val="26"/>
          <w:lang w:val="uk-UA"/>
        </w:rPr>
        <w:t xml:space="preserve"> </w:t>
      </w:r>
      <w:r w:rsidRPr="007C7ADF">
        <w:rPr>
          <w:rFonts w:asciiTheme="majorHAnsi" w:hAnsiTheme="majorHAnsi" w:cstheme="minorHAnsi"/>
          <w:i/>
          <w:sz w:val="26"/>
          <w:szCs w:val="26"/>
          <w:lang w:val="uk-UA"/>
        </w:rPr>
        <w:t>бібліографічні закладки</w:t>
      </w:r>
      <w:r w:rsidRPr="007C7ADF">
        <w:rPr>
          <w:rFonts w:asciiTheme="majorHAnsi" w:hAnsiTheme="majorHAnsi" w:cs="Arial"/>
          <w:i/>
          <w:color w:val="212121"/>
          <w:sz w:val="26"/>
          <w:szCs w:val="26"/>
        </w:rPr>
        <w:t xml:space="preserve"> </w:t>
      </w:r>
      <w:r w:rsidRPr="007C7ADF">
        <w:rPr>
          <w:rFonts w:asciiTheme="majorHAnsi" w:hAnsiTheme="majorHAnsi" w:cs="Arial"/>
          <w:i/>
          <w:color w:val="212121"/>
          <w:sz w:val="26"/>
          <w:szCs w:val="26"/>
          <w:lang w:val="uk-UA"/>
        </w:rPr>
        <w:t xml:space="preserve"> на допомогу бібліотечним працівникам  для популяризації творів </w:t>
      </w:r>
      <w:r w:rsidRPr="007C7ADF">
        <w:rPr>
          <w:rFonts w:asciiTheme="majorHAnsi" w:hAnsiTheme="majorHAnsi" w:cs="Arial"/>
          <w:i/>
          <w:color w:val="212121"/>
          <w:sz w:val="26"/>
          <w:szCs w:val="26"/>
        </w:rPr>
        <w:t xml:space="preserve"> </w:t>
      </w:r>
      <w:r w:rsidRPr="007C7ADF">
        <w:rPr>
          <w:rFonts w:asciiTheme="majorHAnsi" w:hAnsiTheme="majorHAnsi" w:cs="Arial"/>
          <w:i/>
          <w:color w:val="212121"/>
          <w:sz w:val="26"/>
          <w:szCs w:val="26"/>
          <w:lang w:val="uk-UA"/>
        </w:rPr>
        <w:t xml:space="preserve"> письменників</w:t>
      </w:r>
    </w:p>
    <w:p w:rsidR="004635CF" w:rsidRPr="007C7ADF" w:rsidRDefault="004635CF" w:rsidP="004635CF">
      <w:pPr>
        <w:pStyle w:val="a3"/>
        <w:numPr>
          <w:ilvl w:val="0"/>
          <w:numId w:val="2"/>
        </w:numPr>
        <w:ind w:right="-289"/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 w:rsidRPr="007C7ADF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Плекаємо патріотів: свята і дати українського народу</w:t>
      </w:r>
      <w:r w:rsidR="005842B2" w:rsidRPr="007C7ADF">
        <w:rPr>
          <w:rFonts w:asciiTheme="minorHAnsi" w:hAnsiTheme="minorHAnsi" w:cstheme="minorHAnsi"/>
          <w:b/>
          <w:bCs/>
          <w:sz w:val="26"/>
          <w:szCs w:val="26"/>
          <w:lang w:val="uk-UA"/>
        </w:rPr>
        <w:t>.</w:t>
      </w:r>
      <w:r w:rsidRPr="007C7ADF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</w:t>
      </w:r>
      <w:r w:rsidRPr="007C7ADF">
        <w:rPr>
          <w:rFonts w:asciiTheme="majorHAnsi" w:hAnsiTheme="majorHAnsi" w:cstheme="minorHAnsi"/>
          <w:bCs/>
          <w:i/>
          <w:sz w:val="26"/>
          <w:szCs w:val="26"/>
          <w:lang w:val="uk-UA"/>
        </w:rPr>
        <w:t>Інформаційне видання</w:t>
      </w:r>
    </w:p>
    <w:p w:rsidR="007C7ADF" w:rsidRPr="002F6D1A" w:rsidRDefault="007C7ADF" w:rsidP="007C7ADF">
      <w:pPr>
        <w:rPr>
          <w:rFonts w:asciiTheme="majorHAnsi" w:hAnsiTheme="majorHAnsi" w:cstheme="minorHAnsi"/>
          <w:bCs/>
          <w:i/>
          <w:iCs/>
          <w:sz w:val="26"/>
          <w:szCs w:val="26"/>
          <w:lang w:val="uk-UA"/>
        </w:rPr>
      </w:pPr>
      <w:r w:rsidRPr="007C7ADF">
        <w:rPr>
          <w:rFonts w:asciiTheme="majorHAnsi" w:hAnsiTheme="majorHAnsi" w:cstheme="minorHAnsi"/>
          <w:b/>
          <w:bCs/>
          <w:i/>
          <w:iCs/>
          <w:sz w:val="26"/>
          <w:szCs w:val="26"/>
          <w:lang w:val="uk-UA"/>
        </w:rPr>
        <w:t xml:space="preserve">                              </w:t>
      </w:r>
      <w:r w:rsidR="004635CF" w:rsidRPr="007C7ADF">
        <w:rPr>
          <w:rFonts w:asciiTheme="majorHAnsi" w:hAnsiTheme="majorHAnsi" w:cstheme="minorHAnsi"/>
          <w:b/>
          <w:bCs/>
          <w:i/>
          <w:iCs/>
          <w:sz w:val="26"/>
          <w:szCs w:val="26"/>
          <w:lang w:val="uk-UA"/>
        </w:rPr>
        <w:t xml:space="preserve">Віра ПІСКУН,  </w:t>
      </w:r>
      <w:r w:rsidR="004635CF" w:rsidRPr="007C7ADF">
        <w:rPr>
          <w:rFonts w:asciiTheme="majorHAnsi" w:hAnsiTheme="majorHAnsi" w:cstheme="minorHAnsi"/>
          <w:bCs/>
          <w:i/>
          <w:iCs/>
          <w:sz w:val="26"/>
          <w:szCs w:val="26"/>
          <w:lang w:val="uk-UA"/>
        </w:rPr>
        <w:t xml:space="preserve">головний  бібліограф відділу наукової інформації  та </w:t>
      </w:r>
    </w:p>
    <w:p w:rsidR="00C650FA" w:rsidRPr="007C7ADF" w:rsidRDefault="007C7ADF" w:rsidP="007C7ADF">
      <w:pPr>
        <w:rPr>
          <w:rFonts w:asciiTheme="majorHAnsi" w:hAnsiTheme="majorHAnsi" w:cstheme="minorHAnsi"/>
          <w:bCs/>
          <w:i/>
          <w:iCs/>
          <w:sz w:val="26"/>
          <w:szCs w:val="26"/>
          <w:lang w:val="uk-UA"/>
        </w:rPr>
      </w:pPr>
      <w:r w:rsidRPr="002F6D1A">
        <w:rPr>
          <w:rFonts w:asciiTheme="majorHAnsi" w:hAnsiTheme="majorHAnsi" w:cstheme="minorHAnsi"/>
          <w:bCs/>
          <w:i/>
          <w:iCs/>
          <w:sz w:val="26"/>
          <w:szCs w:val="26"/>
          <w:lang w:val="uk-UA"/>
        </w:rPr>
        <w:t xml:space="preserve">                                            </w:t>
      </w:r>
      <w:r w:rsidR="004635CF" w:rsidRPr="007C7ADF">
        <w:rPr>
          <w:rFonts w:asciiTheme="majorHAnsi" w:hAnsiTheme="majorHAnsi" w:cstheme="minorHAnsi"/>
          <w:bCs/>
          <w:i/>
          <w:iCs/>
          <w:sz w:val="26"/>
          <w:szCs w:val="26"/>
          <w:lang w:val="uk-UA"/>
        </w:rPr>
        <w:t xml:space="preserve">бібліографії  </w:t>
      </w:r>
      <w:r w:rsidR="004635CF" w:rsidRPr="007C7ADF">
        <w:rPr>
          <w:rFonts w:asciiTheme="majorHAnsi" w:hAnsiTheme="majorHAnsi" w:cstheme="minorHAnsi"/>
          <w:i/>
          <w:sz w:val="26"/>
          <w:szCs w:val="26"/>
          <w:lang w:val="uk-UA"/>
        </w:rPr>
        <w:t>КЗК «ДОУНБ»</w:t>
      </w:r>
    </w:p>
    <w:p w:rsidR="007C7ADF" w:rsidRPr="002F6D1A" w:rsidRDefault="007C7ADF" w:rsidP="00553B42">
      <w:pPr>
        <w:tabs>
          <w:tab w:val="left" w:pos="2552"/>
        </w:tabs>
        <w:jc w:val="both"/>
        <w:rPr>
          <w:rFonts w:asciiTheme="majorHAnsi" w:hAnsiTheme="majorHAnsi" w:cstheme="minorHAnsi"/>
          <w:i/>
          <w:lang w:val="uk-UA"/>
        </w:rPr>
      </w:pPr>
    </w:p>
    <w:p w:rsidR="007C7ADF" w:rsidRPr="002F6D1A" w:rsidRDefault="00761E06" w:rsidP="005F5962">
      <w:pPr>
        <w:tabs>
          <w:tab w:val="left" w:pos="2552"/>
        </w:tabs>
        <w:spacing w:after="1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uk-UA"/>
        </w:rPr>
      </w:pPr>
      <w:r w:rsidRPr="00761E06">
        <w:rPr>
          <w:rFonts w:asciiTheme="minorHAnsi" w:hAnsiTheme="minorHAnsi" w:cstheme="minorHAnsi"/>
          <w:b/>
          <w:bCs/>
          <w:sz w:val="28"/>
          <w:szCs w:val="28"/>
          <w:u w:val="single"/>
          <w:lang w:val="uk-UA"/>
        </w:rPr>
        <w:t>Дружні,сильні,єдині</w:t>
      </w:r>
    </w:p>
    <w:p w:rsidR="00EF6C06" w:rsidRPr="007C7ADF" w:rsidRDefault="00B60996" w:rsidP="005F5962">
      <w:pPr>
        <w:tabs>
          <w:tab w:val="left" w:pos="2552"/>
        </w:tabs>
        <w:spacing w:after="1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uk-UA"/>
        </w:rPr>
      </w:pPr>
      <w:r>
        <w:rPr>
          <w:rFonts w:asciiTheme="minorHAnsi" w:hAnsiTheme="minorHAnsi" w:cstheme="minorHAnsi"/>
          <w:bCs/>
          <w:sz w:val="26"/>
          <w:szCs w:val="26"/>
          <w:lang w:val="uk-UA"/>
        </w:rPr>
        <w:t>Бібліотеки</w:t>
      </w:r>
      <w:r w:rsidR="0056742E" w:rsidRPr="00761E06">
        <w:rPr>
          <w:rFonts w:asciiTheme="minorHAnsi" w:hAnsiTheme="minorHAnsi" w:cstheme="minorHAnsi"/>
          <w:bCs/>
          <w:sz w:val="26"/>
          <w:szCs w:val="26"/>
          <w:lang w:val="uk-UA"/>
        </w:rPr>
        <w:t xml:space="preserve"> територіальних громад</w:t>
      </w:r>
      <w:r>
        <w:rPr>
          <w:rFonts w:asciiTheme="minorHAnsi" w:hAnsiTheme="minorHAnsi" w:cstheme="minorHAnsi"/>
          <w:bCs/>
          <w:sz w:val="26"/>
          <w:szCs w:val="26"/>
          <w:lang w:val="uk-UA"/>
        </w:rPr>
        <w:t>:</w:t>
      </w:r>
      <w:r w:rsidR="0056742E" w:rsidRPr="00761E06">
        <w:rPr>
          <w:rFonts w:asciiTheme="minorHAnsi" w:hAnsiTheme="minorHAnsi" w:cstheme="minorHAnsi"/>
          <w:bCs/>
          <w:sz w:val="26"/>
          <w:szCs w:val="26"/>
          <w:lang w:val="uk-UA"/>
        </w:rPr>
        <w:t xml:space="preserve"> </w:t>
      </w:r>
      <w:r w:rsidR="00EF6C06">
        <w:rPr>
          <w:rFonts w:ascii="Candara" w:hAnsi="Candara" w:cstheme="minorHAnsi"/>
          <w:bCs/>
          <w:sz w:val="26"/>
          <w:szCs w:val="26"/>
          <w:lang w:val="uk-UA"/>
        </w:rPr>
        <w:t>м</w:t>
      </w:r>
      <w:r w:rsidR="00EF6C06" w:rsidRPr="001E03E2">
        <w:rPr>
          <w:rFonts w:ascii="Candara" w:hAnsi="Candara" w:cstheme="minorHAnsi"/>
          <w:bCs/>
          <w:sz w:val="26"/>
          <w:szCs w:val="26"/>
          <w:lang w:val="uk-UA"/>
        </w:rPr>
        <w:t>арафон бібліотечних практик</w:t>
      </w:r>
    </w:p>
    <w:p w:rsidR="00350439" w:rsidRDefault="00350439" w:rsidP="00EF6C06">
      <w:pPr>
        <w:ind w:left="3828" w:hanging="3828"/>
        <w:jc w:val="both"/>
        <w:rPr>
          <w:rFonts w:ascii="Candara" w:hAnsi="Candara" w:cstheme="minorHAnsi"/>
          <w:bCs/>
          <w:sz w:val="26"/>
          <w:szCs w:val="26"/>
          <w:lang w:val="uk-UA"/>
        </w:rPr>
      </w:pPr>
    </w:p>
    <w:p w:rsidR="00374AC1" w:rsidRPr="00374AC1" w:rsidRDefault="00374AC1" w:rsidP="00AC6696">
      <w:pPr>
        <w:jc w:val="center"/>
        <w:rPr>
          <w:rFonts w:asciiTheme="majorHAnsi" w:hAnsiTheme="majorHAnsi"/>
          <w:b/>
          <w:sz w:val="26"/>
          <w:szCs w:val="26"/>
          <w:u w:val="single"/>
          <w:lang w:val="uk-UA"/>
        </w:rPr>
      </w:pPr>
      <w:r w:rsidRPr="00374AC1">
        <w:rPr>
          <w:rFonts w:asciiTheme="majorHAnsi" w:hAnsiTheme="majorHAnsi"/>
          <w:b/>
          <w:sz w:val="26"/>
          <w:szCs w:val="26"/>
          <w:u w:val="single"/>
          <w:lang w:val="uk-UA"/>
        </w:rPr>
        <w:t>Комунальний заклад  «Нікопольська  міська ЦБС»</w:t>
      </w:r>
    </w:p>
    <w:p w:rsidR="00374AC1" w:rsidRPr="00374AC1" w:rsidRDefault="00374AC1" w:rsidP="00374AC1">
      <w:pPr>
        <w:rPr>
          <w:rFonts w:asciiTheme="majorHAnsi" w:hAnsiTheme="majorHAnsi"/>
          <w:i/>
          <w:lang w:val="uk-UA"/>
        </w:rPr>
      </w:pPr>
    </w:p>
    <w:p w:rsidR="00374AC1" w:rsidRPr="005F5962" w:rsidRDefault="00374AC1" w:rsidP="00374AC1">
      <w:pPr>
        <w:pStyle w:val="a6"/>
        <w:numPr>
          <w:ilvl w:val="0"/>
          <w:numId w:val="36"/>
        </w:numPr>
        <w:ind w:left="426" w:hanging="284"/>
        <w:rPr>
          <w:rFonts w:cstheme="minorHAnsi"/>
          <w:b/>
          <w:i/>
          <w:sz w:val="26"/>
          <w:szCs w:val="26"/>
        </w:rPr>
      </w:pPr>
      <w:r w:rsidRPr="005F5962">
        <w:rPr>
          <w:rFonts w:cstheme="minorHAnsi"/>
          <w:b/>
          <w:i/>
          <w:sz w:val="26"/>
          <w:szCs w:val="26"/>
        </w:rPr>
        <w:t>Ті, хто тримають місто живим : бібліотеки Нікополя і виклики війни</w:t>
      </w:r>
    </w:p>
    <w:p w:rsidR="00374AC1" w:rsidRPr="005F5962" w:rsidRDefault="00374AC1" w:rsidP="00374AC1">
      <w:pPr>
        <w:pStyle w:val="a3"/>
        <w:tabs>
          <w:tab w:val="left" w:pos="2552"/>
        </w:tabs>
        <w:ind w:hanging="436"/>
        <w:rPr>
          <w:rFonts w:asciiTheme="minorHAnsi" w:hAnsiTheme="minorHAnsi" w:cstheme="minorHAnsi"/>
          <w:bCs/>
          <w:sz w:val="26"/>
          <w:szCs w:val="26"/>
          <w:lang w:val="uk-UA"/>
        </w:rPr>
      </w:pPr>
      <w:r w:rsidRPr="005F5962">
        <w:rPr>
          <w:rFonts w:ascii="Calibri" w:hAnsi="Calibri" w:cs="Calibri"/>
          <w:b/>
          <w:sz w:val="26"/>
          <w:szCs w:val="26"/>
          <w:lang w:val="uk-UA"/>
        </w:rPr>
        <w:t xml:space="preserve">                       </w:t>
      </w:r>
      <w:r w:rsidR="005F5962" w:rsidRPr="002F6D1A">
        <w:rPr>
          <w:rFonts w:ascii="Calibri" w:hAnsi="Calibri" w:cs="Calibri"/>
          <w:b/>
          <w:sz w:val="26"/>
          <w:szCs w:val="26"/>
          <w:lang w:val="uk-UA"/>
        </w:rPr>
        <w:t xml:space="preserve"> </w:t>
      </w:r>
      <w:r w:rsidRPr="005F5962">
        <w:rPr>
          <w:rFonts w:ascii="Calibri" w:hAnsi="Calibri" w:cs="Calibri"/>
          <w:b/>
          <w:sz w:val="26"/>
          <w:szCs w:val="26"/>
          <w:lang w:val="uk-UA"/>
        </w:rPr>
        <w:t xml:space="preserve">Олена СТОВБА, </w:t>
      </w:r>
      <w:r w:rsidRPr="005F5962">
        <w:rPr>
          <w:rFonts w:asciiTheme="minorHAnsi" w:hAnsiTheme="minorHAnsi" w:cstheme="minorHAnsi"/>
          <w:sz w:val="26"/>
          <w:szCs w:val="26"/>
          <w:lang w:val="uk-UA"/>
        </w:rPr>
        <w:t>директор «Нікопольська  міська ЦБС»</w:t>
      </w:r>
    </w:p>
    <w:p w:rsidR="00374AC1" w:rsidRPr="001E3EF9" w:rsidRDefault="00374AC1" w:rsidP="00374AC1">
      <w:pPr>
        <w:rPr>
          <w:rFonts w:asciiTheme="minorHAnsi" w:hAnsiTheme="minorHAnsi" w:cstheme="minorHAnsi"/>
          <w:lang w:val="uk-UA"/>
        </w:rPr>
      </w:pPr>
    </w:p>
    <w:p w:rsidR="0056742E" w:rsidRDefault="0056742E" w:rsidP="0056742E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32"/>
          <w:szCs w:val="26"/>
          <w:lang w:val="uk-UA"/>
        </w:rPr>
      </w:pPr>
    </w:p>
    <w:p w:rsidR="0057401E" w:rsidRDefault="0057401E" w:rsidP="0056742E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6"/>
          <w:szCs w:val="26"/>
          <w:lang w:val="uk-UA"/>
        </w:rPr>
      </w:pPr>
    </w:p>
    <w:p w:rsidR="00691E7B" w:rsidRDefault="00691E7B" w:rsidP="0056742E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6"/>
          <w:szCs w:val="26"/>
          <w:lang w:val="uk-UA"/>
        </w:rPr>
      </w:pPr>
    </w:p>
    <w:p w:rsidR="00691E7B" w:rsidRPr="004D3186" w:rsidRDefault="00691E7B" w:rsidP="0056742E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6"/>
          <w:szCs w:val="26"/>
          <w:lang w:val="uk-UA"/>
        </w:rPr>
      </w:pPr>
    </w:p>
    <w:p w:rsidR="007E0A3B" w:rsidRPr="008B2995" w:rsidRDefault="00366A40" w:rsidP="005F5962">
      <w:pPr>
        <w:jc w:val="both"/>
        <w:rPr>
          <w:rFonts w:asciiTheme="minorHAnsi" w:hAnsiTheme="minorHAnsi" w:cstheme="minorHAnsi"/>
          <w:bCs/>
          <w:sz w:val="16"/>
          <w:szCs w:val="26"/>
          <w:lang w:val="uk-UA"/>
        </w:rPr>
      </w:pPr>
      <w:r w:rsidRPr="00366A40">
        <w:rPr>
          <w:rFonts w:asciiTheme="majorHAnsi" w:hAnsiTheme="majorHAnsi"/>
          <w:b/>
          <w:i/>
          <w:noProof/>
          <w:sz w:val="28"/>
          <w:szCs w:val="28"/>
          <w:lang w:val="uk-UA" w:eastAsia="uk-UA"/>
        </w:rPr>
        <w:lastRenderedPageBreak/>
        <w:pict>
          <v:shape id="Горизонтальный свиток 3" o:spid="_x0000_s1027" type="#_x0000_t98" style="position:absolute;left:0;text-align:left;margin-left:-31.55pt;margin-top:5.7pt;width:528.75pt;height:28.1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" fillcolor="white [3201]" strokecolor="#4f81bd [3204]" strokeweight="2pt"/>
        </w:pict>
      </w:r>
    </w:p>
    <w:p w:rsidR="00CB7ED5" w:rsidRPr="002176FC" w:rsidRDefault="00CB7ED5" w:rsidP="00CB7ED5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2176FC">
        <w:rPr>
          <w:rFonts w:asciiTheme="majorHAnsi" w:hAnsiTheme="majorHAnsi"/>
          <w:b/>
          <w:i/>
          <w:sz w:val="28"/>
          <w:szCs w:val="28"/>
          <w:lang w:val="en-US"/>
        </w:rPr>
        <w:t>XX</w:t>
      </w:r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І обласна онлайн квітнева школа </w:t>
      </w:r>
      <w:r w:rsidRPr="002176FC">
        <w:rPr>
          <w:rFonts w:asciiTheme="majorHAnsi" w:hAnsiTheme="majorHAnsi"/>
          <w:b/>
          <w:i/>
          <w:sz w:val="28"/>
          <w:szCs w:val="28"/>
          <w:lang w:val="uk-UA"/>
        </w:rPr>
        <w:t>методиста - 2024</w:t>
      </w:r>
    </w:p>
    <w:p w:rsidR="007E0A3B" w:rsidRPr="000546BA" w:rsidRDefault="007E0A3B" w:rsidP="0056742E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18"/>
          <w:szCs w:val="26"/>
          <w:lang w:val="uk-UA"/>
        </w:rPr>
      </w:pPr>
    </w:p>
    <w:p w:rsidR="007E0A3B" w:rsidRPr="00CB7ED5" w:rsidRDefault="007E0A3B" w:rsidP="0056742E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16"/>
          <w:szCs w:val="26"/>
          <w:lang w:val="uk-UA"/>
        </w:rPr>
      </w:pPr>
    </w:p>
    <w:p w:rsidR="001E03E2" w:rsidRPr="001B431D" w:rsidRDefault="001E03E2" w:rsidP="001E03E2">
      <w:pPr>
        <w:jc w:val="center"/>
        <w:rPr>
          <w:rFonts w:asciiTheme="majorHAnsi" w:hAnsiTheme="majorHAnsi"/>
          <w:b/>
          <w:sz w:val="26"/>
          <w:szCs w:val="26"/>
          <w:u w:val="single"/>
          <w:lang w:val="uk-UA"/>
        </w:rPr>
      </w:pPr>
      <w:r w:rsidRPr="001B431D">
        <w:rPr>
          <w:rFonts w:asciiTheme="majorHAnsi" w:hAnsiTheme="majorHAnsi"/>
          <w:b/>
          <w:sz w:val="26"/>
          <w:szCs w:val="26"/>
          <w:u w:val="single"/>
          <w:lang w:val="uk-UA"/>
        </w:rPr>
        <w:t>Комунальний заклад «</w:t>
      </w:r>
      <w:proofErr w:type="spellStart"/>
      <w:r w:rsidRPr="001B431D">
        <w:rPr>
          <w:rFonts w:asciiTheme="majorHAnsi" w:hAnsiTheme="majorHAnsi"/>
          <w:b/>
          <w:sz w:val="26"/>
          <w:szCs w:val="26"/>
          <w:u w:val="single"/>
          <w:lang w:val="uk-UA"/>
        </w:rPr>
        <w:t>Кам’янські</w:t>
      </w:r>
      <w:proofErr w:type="spellEnd"/>
      <w:r w:rsidRPr="001B431D">
        <w:rPr>
          <w:rFonts w:asciiTheme="majorHAnsi" w:hAnsiTheme="majorHAnsi"/>
          <w:b/>
          <w:sz w:val="26"/>
          <w:szCs w:val="26"/>
          <w:u w:val="single"/>
          <w:lang w:val="uk-UA"/>
        </w:rPr>
        <w:t xml:space="preserve"> міські публічні бібліотеки»</w:t>
      </w:r>
    </w:p>
    <w:p w:rsidR="001E03E2" w:rsidRDefault="001E03E2" w:rsidP="001E03E2">
      <w:pPr>
        <w:jc w:val="center"/>
        <w:rPr>
          <w:rFonts w:asciiTheme="majorHAnsi" w:hAnsiTheme="majorHAnsi"/>
          <w:b/>
          <w:sz w:val="26"/>
          <w:szCs w:val="26"/>
          <w:u w:val="single"/>
          <w:lang w:val="uk-UA"/>
        </w:rPr>
      </w:pPr>
      <w:proofErr w:type="spellStart"/>
      <w:r w:rsidRPr="009C39B6">
        <w:rPr>
          <w:rFonts w:asciiTheme="majorHAnsi" w:hAnsiTheme="majorHAnsi"/>
          <w:b/>
          <w:sz w:val="26"/>
          <w:szCs w:val="26"/>
          <w:u w:val="single"/>
          <w:lang w:val="uk-UA"/>
        </w:rPr>
        <w:t>Кам’янської</w:t>
      </w:r>
      <w:proofErr w:type="spellEnd"/>
      <w:r w:rsidRPr="009C39B6">
        <w:rPr>
          <w:rFonts w:asciiTheme="majorHAnsi" w:hAnsiTheme="majorHAnsi"/>
          <w:b/>
          <w:sz w:val="26"/>
          <w:szCs w:val="26"/>
          <w:u w:val="single"/>
          <w:lang w:val="uk-UA"/>
        </w:rPr>
        <w:t xml:space="preserve"> міської ради</w:t>
      </w:r>
    </w:p>
    <w:p w:rsidR="009C39B6" w:rsidRPr="000546BA" w:rsidRDefault="009C39B6" w:rsidP="001E03E2">
      <w:pPr>
        <w:jc w:val="center"/>
        <w:rPr>
          <w:rFonts w:asciiTheme="majorHAnsi" w:hAnsiTheme="majorHAnsi"/>
          <w:b/>
          <w:sz w:val="20"/>
          <w:szCs w:val="26"/>
          <w:u w:val="single"/>
          <w:lang w:val="uk-UA"/>
        </w:rPr>
      </w:pPr>
    </w:p>
    <w:p w:rsidR="00CB7ED5" w:rsidRPr="002F6D1A" w:rsidRDefault="009C39B6" w:rsidP="00944C69">
      <w:pPr>
        <w:pStyle w:val="a3"/>
        <w:tabs>
          <w:tab w:val="left" w:pos="2552"/>
        </w:tabs>
        <w:ind w:hanging="436"/>
        <w:rPr>
          <w:rFonts w:asciiTheme="minorHAnsi" w:hAnsiTheme="minorHAnsi" w:cstheme="minorHAnsi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3ACE" w:rsidRPr="00944C69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>Модератор</w:t>
      </w:r>
      <w:r w:rsidRPr="009C39B6">
        <w:rPr>
          <w:rFonts w:asciiTheme="minorHAnsi" w:hAnsiTheme="minorHAnsi" w:cstheme="minorHAnsi"/>
          <w:sz w:val="28"/>
          <w:szCs w:val="28"/>
          <w:lang w:val="uk-UA"/>
        </w:rPr>
        <w:t>:</w:t>
      </w:r>
      <w:r w:rsidR="001B431D">
        <w:rPr>
          <w:sz w:val="28"/>
          <w:szCs w:val="28"/>
          <w:lang w:val="uk-UA"/>
        </w:rPr>
        <w:t xml:space="preserve"> </w:t>
      </w:r>
      <w:r w:rsidRPr="00CB7ED5">
        <w:rPr>
          <w:rFonts w:ascii="Calibri" w:hAnsi="Calibri" w:cs="Calibri"/>
          <w:b/>
          <w:sz w:val="26"/>
          <w:szCs w:val="26"/>
          <w:lang w:val="uk-UA"/>
        </w:rPr>
        <w:t xml:space="preserve">Лілія ШУШУРА, </w:t>
      </w:r>
      <w:r w:rsidRPr="00CB7ED5">
        <w:rPr>
          <w:rFonts w:asciiTheme="minorHAnsi" w:hAnsiTheme="minorHAnsi" w:cstheme="minorHAnsi"/>
          <w:sz w:val="26"/>
          <w:szCs w:val="26"/>
          <w:lang w:val="uk-UA"/>
        </w:rPr>
        <w:t xml:space="preserve">завідувач </w:t>
      </w:r>
      <w:r w:rsidR="00A12E0B" w:rsidRPr="00CB7ED5">
        <w:rPr>
          <w:rFonts w:asciiTheme="minorHAnsi" w:hAnsiTheme="minorHAnsi" w:cstheme="minorHAnsi"/>
          <w:color w:val="000000"/>
          <w:sz w:val="26"/>
          <w:szCs w:val="26"/>
          <w:lang w:val="uk-UA"/>
        </w:rPr>
        <w:t>організаційно-методичного</w:t>
      </w:r>
      <w:r w:rsidR="00944C69" w:rsidRPr="00CB7ED5">
        <w:rPr>
          <w:rFonts w:asciiTheme="minorHAnsi" w:hAnsiTheme="minorHAnsi" w:cstheme="minorHAnsi"/>
          <w:color w:val="000000"/>
          <w:sz w:val="26"/>
          <w:szCs w:val="26"/>
          <w:lang w:val="uk-UA"/>
        </w:rPr>
        <w:t xml:space="preserve"> відділ</w:t>
      </w:r>
      <w:r w:rsidR="00A12E0B" w:rsidRPr="00CB7ED5">
        <w:rPr>
          <w:rFonts w:asciiTheme="minorHAnsi" w:hAnsiTheme="minorHAnsi" w:cstheme="minorHAnsi"/>
          <w:color w:val="000000"/>
          <w:sz w:val="26"/>
          <w:szCs w:val="26"/>
          <w:lang w:val="uk-UA"/>
        </w:rPr>
        <w:t>у</w:t>
      </w:r>
      <w:r w:rsidR="00CB7ED5">
        <w:rPr>
          <w:rFonts w:asciiTheme="minorHAnsi" w:hAnsiTheme="minorHAnsi" w:cstheme="minorHAnsi"/>
          <w:sz w:val="26"/>
          <w:szCs w:val="26"/>
          <w:lang w:val="uk-UA"/>
        </w:rPr>
        <w:t xml:space="preserve">  </w:t>
      </w:r>
    </w:p>
    <w:p w:rsidR="009C39B6" w:rsidRPr="002F6D1A" w:rsidRDefault="00CB7ED5" w:rsidP="008B2995">
      <w:pPr>
        <w:pStyle w:val="a3"/>
        <w:ind w:hanging="436"/>
        <w:rPr>
          <w:rFonts w:asciiTheme="minorHAnsi" w:hAnsiTheme="minorHAnsi" w:cstheme="minorHAnsi"/>
          <w:sz w:val="26"/>
          <w:szCs w:val="26"/>
          <w:lang w:val="uk-UA"/>
        </w:rPr>
      </w:pPr>
      <w:r w:rsidRPr="002F6D1A">
        <w:rPr>
          <w:rFonts w:asciiTheme="minorHAnsi" w:hAnsiTheme="minorHAnsi" w:cstheme="minorHAnsi"/>
          <w:sz w:val="26"/>
          <w:szCs w:val="26"/>
          <w:lang w:val="uk-UA"/>
        </w:rPr>
        <w:t xml:space="preserve">                                     </w:t>
      </w:r>
      <w:proofErr w:type="spellStart"/>
      <w:r w:rsidR="009C39B6" w:rsidRPr="00CB7ED5">
        <w:rPr>
          <w:rFonts w:asciiTheme="minorHAnsi" w:hAnsiTheme="minorHAnsi" w:cstheme="minorHAnsi"/>
          <w:sz w:val="26"/>
          <w:szCs w:val="26"/>
          <w:lang w:val="uk-UA"/>
        </w:rPr>
        <w:t>КЗ</w:t>
      </w:r>
      <w:proofErr w:type="spellEnd"/>
      <w:r w:rsidR="009C39B6" w:rsidRPr="00CB7ED5">
        <w:rPr>
          <w:rFonts w:asciiTheme="minorHAnsi" w:hAnsiTheme="minorHAnsi" w:cstheme="minorHAnsi"/>
          <w:sz w:val="26"/>
          <w:szCs w:val="26"/>
          <w:lang w:val="uk-UA"/>
        </w:rPr>
        <w:t xml:space="preserve"> «</w:t>
      </w:r>
      <w:proofErr w:type="spellStart"/>
      <w:r w:rsidR="009C39B6" w:rsidRPr="00CB7ED5">
        <w:rPr>
          <w:rFonts w:asciiTheme="minorHAnsi" w:hAnsiTheme="minorHAnsi" w:cstheme="minorHAnsi"/>
          <w:sz w:val="26"/>
          <w:szCs w:val="26"/>
          <w:lang w:val="uk-UA"/>
        </w:rPr>
        <w:t>Кам’янські</w:t>
      </w:r>
      <w:proofErr w:type="spellEnd"/>
      <w:r w:rsidR="009C39B6" w:rsidRPr="00CB7ED5">
        <w:rPr>
          <w:rFonts w:asciiTheme="minorHAnsi" w:hAnsiTheme="minorHAnsi" w:cstheme="minorHAnsi"/>
          <w:sz w:val="26"/>
          <w:szCs w:val="26"/>
          <w:lang w:val="uk-UA"/>
        </w:rPr>
        <w:t xml:space="preserve"> міські публічні бібліотеки» КМР</w:t>
      </w:r>
      <w:r w:rsidR="009C39B6" w:rsidRPr="00CB7ED5">
        <w:rPr>
          <w:rFonts w:asciiTheme="minorHAnsi" w:hAnsiTheme="minorHAnsi" w:cstheme="minorHAnsi"/>
          <w:lang w:val="uk-UA"/>
        </w:rPr>
        <w:t xml:space="preserve">  </w:t>
      </w:r>
    </w:p>
    <w:p w:rsidR="001E03E2" w:rsidRPr="000546BA" w:rsidRDefault="009C39B6" w:rsidP="009C39B6">
      <w:pPr>
        <w:rPr>
          <w:rFonts w:ascii="Calibri" w:hAnsi="Calibri" w:cs="Calibri"/>
          <w:sz w:val="6"/>
          <w:szCs w:val="28"/>
          <w:lang w:val="uk-UA"/>
        </w:rPr>
      </w:pPr>
      <w:r w:rsidRPr="009C39B6">
        <w:rPr>
          <w:rFonts w:ascii="Calibri" w:hAnsi="Calibri" w:cs="Calibri"/>
          <w:lang w:val="uk-UA"/>
        </w:rPr>
        <w:t xml:space="preserve">  </w:t>
      </w:r>
    </w:p>
    <w:p w:rsidR="001E03E2" w:rsidRPr="00CB7ED5" w:rsidRDefault="001E03E2" w:rsidP="0057401E">
      <w:pPr>
        <w:pStyle w:val="a3"/>
        <w:numPr>
          <w:ilvl w:val="0"/>
          <w:numId w:val="2"/>
        </w:numPr>
        <w:spacing w:after="160" w:line="259" w:lineRule="auto"/>
        <w:ind w:left="357" w:hanging="357"/>
        <w:rPr>
          <w:rFonts w:asciiTheme="minorHAnsi" w:hAnsiTheme="minorHAnsi" w:cstheme="minorHAnsi"/>
          <w:b/>
          <w:i/>
          <w:sz w:val="26"/>
          <w:szCs w:val="26"/>
        </w:rPr>
      </w:pP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Життя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триває</w:t>
      </w:r>
      <w:proofErr w:type="spellEnd"/>
      <w:r w:rsidR="009C39B6" w:rsidRPr="00CB7ED5">
        <w:rPr>
          <w:rFonts w:asciiTheme="minorHAnsi" w:hAnsiTheme="minorHAnsi" w:cstheme="minorHAnsi"/>
          <w:b/>
          <w:i/>
          <w:sz w:val="26"/>
          <w:szCs w:val="26"/>
        </w:rPr>
        <w:t>…</w:t>
      </w:r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: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публічні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бібліотеки Кам’янського в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реаліях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сьогодення</w:t>
      </w:r>
      <w:proofErr w:type="spellEnd"/>
    </w:p>
    <w:p w:rsidR="001E03E2" w:rsidRPr="00CB7ED5" w:rsidRDefault="0057401E" w:rsidP="009C39B6">
      <w:pPr>
        <w:pStyle w:val="a3"/>
        <w:rPr>
          <w:rFonts w:asciiTheme="majorHAnsi" w:hAnsiTheme="majorHAnsi"/>
          <w:i/>
          <w:sz w:val="26"/>
          <w:szCs w:val="26"/>
          <w:lang w:val="uk-UA"/>
        </w:rPr>
      </w:pPr>
      <w:r>
        <w:rPr>
          <w:sz w:val="26"/>
          <w:szCs w:val="26"/>
        </w:rPr>
        <w:t xml:space="preserve">       </w:t>
      </w:r>
      <w:r w:rsidR="009C39B6" w:rsidRPr="00CB7ED5">
        <w:rPr>
          <w:sz w:val="26"/>
          <w:szCs w:val="26"/>
        </w:rPr>
        <w:t xml:space="preserve"> </w:t>
      </w:r>
      <w:proofErr w:type="spellStart"/>
      <w:r w:rsidR="001E03E2" w:rsidRPr="00CB7ED5">
        <w:rPr>
          <w:rFonts w:asciiTheme="majorHAnsi" w:hAnsiTheme="majorHAnsi"/>
          <w:b/>
          <w:i/>
          <w:sz w:val="26"/>
          <w:szCs w:val="26"/>
        </w:rPr>
        <w:t>Лілія</w:t>
      </w:r>
      <w:proofErr w:type="spellEnd"/>
      <w:r w:rsidR="001E03E2" w:rsidRPr="00CB7ED5">
        <w:rPr>
          <w:rFonts w:asciiTheme="majorHAnsi" w:hAnsiTheme="majorHAnsi"/>
          <w:b/>
          <w:i/>
          <w:sz w:val="26"/>
          <w:szCs w:val="26"/>
        </w:rPr>
        <w:t xml:space="preserve"> Ш</w:t>
      </w:r>
      <w:r w:rsidR="001E03E2" w:rsidRPr="00CB7ED5">
        <w:rPr>
          <w:rFonts w:asciiTheme="majorHAnsi" w:hAnsiTheme="majorHAnsi"/>
          <w:b/>
          <w:i/>
          <w:sz w:val="26"/>
          <w:szCs w:val="26"/>
          <w:lang w:val="uk-UA"/>
        </w:rPr>
        <w:t>УШУРА</w:t>
      </w:r>
      <w:r w:rsidR="001E03E2" w:rsidRPr="00CB7ED5">
        <w:rPr>
          <w:rFonts w:asciiTheme="majorHAnsi" w:hAnsiTheme="majorHAnsi"/>
          <w:b/>
          <w:i/>
          <w:sz w:val="26"/>
          <w:szCs w:val="26"/>
        </w:rPr>
        <w:t xml:space="preserve">, </w:t>
      </w:r>
      <w:proofErr w:type="spellStart"/>
      <w:r w:rsidR="001E03E2" w:rsidRPr="00CB7ED5">
        <w:rPr>
          <w:rFonts w:asciiTheme="majorHAnsi" w:hAnsiTheme="majorHAnsi"/>
          <w:i/>
          <w:sz w:val="26"/>
          <w:szCs w:val="26"/>
        </w:rPr>
        <w:t>завідувач</w:t>
      </w:r>
      <w:proofErr w:type="spellEnd"/>
      <w:r w:rsidR="001E03E2" w:rsidRPr="00CB7ED5">
        <w:rPr>
          <w:rFonts w:asciiTheme="majorHAnsi" w:hAnsiTheme="majorHAnsi"/>
          <w:i/>
          <w:sz w:val="26"/>
          <w:szCs w:val="26"/>
        </w:rPr>
        <w:t xml:space="preserve"> </w:t>
      </w:r>
      <w:r w:rsidR="00A12E0B" w:rsidRPr="00CB7ED5">
        <w:rPr>
          <w:rFonts w:asciiTheme="majorHAnsi" w:hAnsiTheme="majorHAnsi" w:cstheme="minorHAnsi"/>
          <w:i/>
          <w:color w:val="000000"/>
          <w:sz w:val="26"/>
          <w:szCs w:val="26"/>
          <w:lang w:val="uk-UA"/>
        </w:rPr>
        <w:t>організаційно-методичного відділу</w:t>
      </w:r>
      <w:r w:rsidR="00A12E0B" w:rsidRPr="00CB7ED5">
        <w:rPr>
          <w:rFonts w:asciiTheme="majorHAnsi" w:hAnsiTheme="majorHAnsi" w:cstheme="minorHAnsi"/>
          <w:i/>
          <w:sz w:val="26"/>
          <w:szCs w:val="26"/>
          <w:lang w:val="uk-UA"/>
        </w:rPr>
        <w:t xml:space="preserve">        </w:t>
      </w:r>
    </w:p>
    <w:p w:rsidR="001E03E2" w:rsidRPr="00CB7ED5" w:rsidRDefault="006633D5" w:rsidP="0060519A">
      <w:pPr>
        <w:pStyle w:val="a3"/>
        <w:rPr>
          <w:rFonts w:asciiTheme="majorHAnsi" w:hAnsiTheme="majorHAnsi"/>
          <w:i/>
          <w:sz w:val="26"/>
          <w:szCs w:val="26"/>
          <w:lang w:val="uk-UA"/>
        </w:rPr>
      </w:pPr>
      <w:r w:rsidRPr="00CB7ED5">
        <w:rPr>
          <w:rFonts w:asciiTheme="majorHAnsi" w:hAnsiTheme="majorHAnsi"/>
          <w:i/>
          <w:sz w:val="26"/>
          <w:szCs w:val="26"/>
          <w:lang w:val="uk-UA"/>
        </w:rPr>
        <w:t xml:space="preserve">                     </w:t>
      </w:r>
      <w:r w:rsidR="0057401E">
        <w:rPr>
          <w:rFonts w:asciiTheme="majorHAnsi" w:hAnsiTheme="majorHAnsi"/>
          <w:i/>
          <w:sz w:val="26"/>
          <w:szCs w:val="26"/>
          <w:lang w:val="uk-UA"/>
        </w:rPr>
        <w:t xml:space="preserve">      </w:t>
      </w:r>
      <w:proofErr w:type="spellStart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>КЗ</w:t>
      </w:r>
      <w:proofErr w:type="spellEnd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 xml:space="preserve"> «</w:t>
      </w:r>
      <w:proofErr w:type="spellStart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>Кам’янські</w:t>
      </w:r>
      <w:proofErr w:type="spellEnd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 xml:space="preserve"> міські публічні бібліотеки» КМР    </w:t>
      </w:r>
    </w:p>
    <w:p w:rsidR="001E03E2" w:rsidRPr="00CB7ED5" w:rsidRDefault="001E03E2" w:rsidP="0057401E">
      <w:pPr>
        <w:pStyle w:val="a3"/>
        <w:numPr>
          <w:ilvl w:val="0"/>
          <w:numId w:val="2"/>
        </w:numPr>
        <w:spacing w:after="160" w:line="259" w:lineRule="auto"/>
        <w:ind w:left="284" w:hanging="284"/>
        <w:rPr>
          <w:rFonts w:asciiTheme="minorHAnsi" w:hAnsiTheme="minorHAnsi" w:cstheme="minorHAnsi"/>
          <w:b/>
          <w:i/>
          <w:sz w:val="26"/>
          <w:szCs w:val="26"/>
        </w:rPr>
      </w:pPr>
      <w:r w:rsidRPr="00CB7ED5">
        <w:rPr>
          <w:rFonts w:asciiTheme="minorHAnsi" w:hAnsiTheme="minorHAnsi" w:cstheme="minorHAnsi"/>
          <w:b/>
          <w:i/>
          <w:sz w:val="26"/>
          <w:szCs w:val="26"/>
        </w:rPr>
        <w:t>«</w:t>
      </w:r>
      <w:r w:rsidRPr="00CB7ED5">
        <w:rPr>
          <w:rFonts w:asciiTheme="minorHAnsi" w:hAnsiTheme="minorHAnsi" w:cstheme="minorHAnsi"/>
          <w:b/>
          <w:i/>
          <w:sz w:val="26"/>
          <w:szCs w:val="26"/>
          <w:lang w:val="en-US"/>
        </w:rPr>
        <w:t>Book</w:t>
      </w:r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Pr="00CB7ED5">
        <w:rPr>
          <w:rFonts w:asciiTheme="minorHAnsi" w:hAnsiTheme="minorHAnsi" w:cstheme="minorHAnsi"/>
          <w:b/>
          <w:i/>
          <w:sz w:val="26"/>
          <w:szCs w:val="26"/>
          <w:lang w:val="en-US"/>
        </w:rPr>
        <w:t>Time</w:t>
      </w:r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»: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промоція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читання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на </w:t>
      </w:r>
      <w:r w:rsidRPr="00CB7ED5">
        <w:rPr>
          <w:rFonts w:asciiTheme="minorHAnsi" w:hAnsiTheme="minorHAnsi" w:cstheme="minorHAnsi"/>
          <w:b/>
          <w:i/>
          <w:sz w:val="26"/>
          <w:szCs w:val="26"/>
          <w:lang w:val="en-US"/>
        </w:rPr>
        <w:t>TV</w:t>
      </w:r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proofErr w:type="spellStart"/>
      <w:proofErr w:type="gramStart"/>
      <w:r w:rsidRPr="00CB7ED5">
        <w:rPr>
          <w:rFonts w:asciiTheme="minorHAnsi" w:hAnsiTheme="minorHAnsi" w:cstheme="minorHAnsi"/>
          <w:b/>
          <w:i/>
          <w:sz w:val="26"/>
          <w:szCs w:val="26"/>
        </w:rPr>
        <w:t>п</w:t>
      </w:r>
      <w:proofErr w:type="gramEnd"/>
      <w:r w:rsidRPr="00CB7ED5">
        <w:rPr>
          <w:rFonts w:asciiTheme="minorHAnsi" w:hAnsiTheme="minorHAnsi" w:cstheme="minorHAnsi"/>
          <w:b/>
          <w:i/>
          <w:sz w:val="26"/>
          <w:szCs w:val="26"/>
        </w:rPr>
        <w:t>ід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час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війни</w:t>
      </w:r>
      <w:proofErr w:type="spellEnd"/>
    </w:p>
    <w:p w:rsidR="00CB7ED5" w:rsidRPr="00CB7ED5" w:rsidRDefault="001E03E2" w:rsidP="00CB7ED5">
      <w:pPr>
        <w:pStyle w:val="a3"/>
        <w:rPr>
          <w:rFonts w:asciiTheme="majorHAnsi" w:hAnsiTheme="majorHAnsi"/>
          <w:i/>
          <w:sz w:val="26"/>
          <w:szCs w:val="26"/>
        </w:rPr>
      </w:pPr>
      <w:r w:rsidRPr="00CB7ED5">
        <w:rPr>
          <w:b/>
          <w:i/>
          <w:sz w:val="26"/>
          <w:szCs w:val="26"/>
        </w:rPr>
        <w:t xml:space="preserve">       </w:t>
      </w:r>
      <w:r w:rsidRPr="00CB7ED5">
        <w:rPr>
          <w:rFonts w:asciiTheme="majorHAnsi" w:hAnsiTheme="majorHAnsi"/>
          <w:b/>
          <w:i/>
          <w:sz w:val="26"/>
          <w:szCs w:val="26"/>
          <w:lang w:val="uk-UA"/>
        </w:rPr>
        <w:t xml:space="preserve">Наталія ЧУФЕЩУК, </w:t>
      </w:r>
      <w:r w:rsidRPr="00CB7ED5">
        <w:rPr>
          <w:rFonts w:asciiTheme="majorHAnsi" w:hAnsiTheme="majorHAnsi"/>
          <w:i/>
          <w:sz w:val="26"/>
          <w:szCs w:val="26"/>
          <w:lang w:val="uk-UA"/>
        </w:rPr>
        <w:t xml:space="preserve">завідувач відділом комплектування і обробки </w:t>
      </w:r>
      <w:r w:rsidR="00CB7ED5" w:rsidRPr="00CB7ED5">
        <w:rPr>
          <w:rFonts w:asciiTheme="majorHAnsi" w:hAnsiTheme="majorHAnsi"/>
          <w:i/>
          <w:sz w:val="26"/>
          <w:szCs w:val="26"/>
        </w:rPr>
        <w:t xml:space="preserve"> </w:t>
      </w:r>
    </w:p>
    <w:p w:rsidR="0060519A" w:rsidRPr="00CB7ED5" w:rsidRDefault="0057401E" w:rsidP="00CB7ED5">
      <w:pPr>
        <w:pStyle w:val="a3"/>
        <w:rPr>
          <w:rFonts w:asciiTheme="majorHAnsi" w:hAnsiTheme="majorHAnsi"/>
          <w:i/>
          <w:sz w:val="26"/>
          <w:szCs w:val="26"/>
          <w:lang w:val="uk-UA"/>
        </w:rPr>
      </w:pPr>
      <w:r>
        <w:rPr>
          <w:rFonts w:asciiTheme="majorHAnsi" w:hAnsiTheme="majorHAnsi"/>
          <w:i/>
          <w:sz w:val="26"/>
          <w:szCs w:val="26"/>
        </w:rPr>
        <w:t xml:space="preserve">                          </w:t>
      </w:r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 xml:space="preserve">літератури Центральної публічної бібліотеки ім. Т.Г. </w:t>
      </w:r>
    </w:p>
    <w:p w:rsidR="001E03E2" w:rsidRPr="00CB7ED5" w:rsidRDefault="006633D5" w:rsidP="00CB7ED5">
      <w:pPr>
        <w:pStyle w:val="a3"/>
        <w:rPr>
          <w:rFonts w:asciiTheme="majorHAnsi" w:hAnsiTheme="majorHAnsi"/>
          <w:i/>
          <w:sz w:val="26"/>
          <w:szCs w:val="26"/>
          <w:lang w:val="uk-UA"/>
        </w:rPr>
      </w:pPr>
      <w:r w:rsidRPr="00CB7ED5">
        <w:rPr>
          <w:rFonts w:asciiTheme="majorHAnsi" w:hAnsiTheme="majorHAnsi"/>
          <w:i/>
          <w:sz w:val="26"/>
          <w:szCs w:val="26"/>
          <w:lang w:val="uk-UA"/>
        </w:rPr>
        <w:t xml:space="preserve">                     </w:t>
      </w:r>
      <w:r w:rsidR="0057401E">
        <w:rPr>
          <w:rFonts w:asciiTheme="majorHAnsi" w:hAnsiTheme="majorHAnsi"/>
          <w:i/>
          <w:sz w:val="26"/>
          <w:szCs w:val="26"/>
          <w:lang w:val="uk-UA"/>
        </w:rPr>
        <w:t xml:space="preserve">     </w:t>
      </w:r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>Шевченка</w:t>
      </w:r>
      <w:r w:rsidR="00CB7ED5" w:rsidRPr="00CB7ED5">
        <w:rPr>
          <w:rFonts w:asciiTheme="majorHAnsi" w:hAnsiTheme="majorHAnsi"/>
          <w:i/>
          <w:sz w:val="26"/>
          <w:szCs w:val="26"/>
          <w:lang w:val="uk-UA"/>
        </w:rPr>
        <w:t xml:space="preserve"> </w:t>
      </w:r>
      <w:proofErr w:type="spellStart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>КЗ</w:t>
      </w:r>
      <w:proofErr w:type="spellEnd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 xml:space="preserve"> «</w:t>
      </w:r>
      <w:proofErr w:type="spellStart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>Кам’янські</w:t>
      </w:r>
      <w:proofErr w:type="spellEnd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 xml:space="preserve"> міські публічні бібліотеки» КМР      </w:t>
      </w:r>
    </w:p>
    <w:p w:rsidR="001E03E2" w:rsidRPr="00CB7ED5" w:rsidRDefault="001E03E2" w:rsidP="0057401E">
      <w:pPr>
        <w:pStyle w:val="a3"/>
        <w:numPr>
          <w:ilvl w:val="0"/>
          <w:numId w:val="2"/>
        </w:numPr>
        <w:spacing w:after="160" w:line="259" w:lineRule="auto"/>
        <w:ind w:left="284" w:hanging="284"/>
        <w:rPr>
          <w:rFonts w:asciiTheme="minorHAnsi" w:hAnsiTheme="minorHAnsi" w:cstheme="minorHAnsi"/>
          <w:b/>
          <w:i/>
          <w:sz w:val="26"/>
          <w:szCs w:val="26"/>
        </w:rPr>
      </w:pPr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Дитячий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освітній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хаб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«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М’ята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»: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прості</w:t>
      </w:r>
      <w:proofErr w:type="gramStart"/>
      <w:r w:rsidRPr="00CB7ED5">
        <w:rPr>
          <w:rFonts w:asciiTheme="minorHAnsi" w:hAnsiTheme="minorHAnsi" w:cstheme="minorHAnsi"/>
          <w:b/>
          <w:i/>
          <w:sz w:val="26"/>
          <w:szCs w:val="26"/>
        </w:rPr>
        <w:t>р</w:t>
      </w:r>
      <w:proofErr w:type="spellEnd"/>
      <w:proofErr w:type="gram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розвитку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</w:rPr>
        <w:t xml:space="preserve"> та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</w:rPr>
        <w:t>безпеки</w:t>
      </w:r>
      <w:proofErr w:type="spellEnd"/>
      <w:r w:rsidR="006510EE" w:rsidRPr="00CB7ED5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</w:p>
    <w:p w:rsidR="0060519A" w:rsidRPr="00CB7ED5" w:rsidRDefault="001E03E2" w:rsidP="001E03E2">
      <w:pPr>
        <w:pStyle w:val="a3"/>
        <w:rPr>
          <w:rFonts w:asciiTheme="majorHAnsi" w:hAnsiTheme="majorHAnsi"/>
          <w:i/>
          <w:sz w:val="26"/>
          <w:szCs w:val="26"/>
          <w:lang w:val="uk-UA"/>
        </w:rPr>
      </w:pPr>
      <w:r w:rsidRPr="00CB7ED5">
        <w:rPr>
          <w:b/>
          <w:i/>
          <w:sz w:val="26"/>
          <w:szCs w:val="26"/>
        </w:rPr>
        <w:t xml:space="preserve">      </w:t>
      </w:r>
      <w:r w:rsidR="0057401E">
        <w:rPr>
          <w:b/>
          <w:i/>
          <w:sz w:val="26"/>
          <w:szCs w:val="26"/>
          <w:lang w:val="uk-UA"/>
        </w:rPr>
        <w:t xml:space="preserve"> </w:t>
      </w:r>
      <w:proofErr w:type="spellStart"/>
      <w:r w:rsidRPr="00CB7ED5">
        <w:rPr>
          <w:rFonts w:asciiTheme="majorHAnsi" w:hAnsiTheme="majorHAnsi"/>
          <w:b/>
          <w:i/>
          <w:sz w:val="26"/>
          <w:szCs w:val="26"/>
        </w:rPr>
        <w:t>Тетяна</w:t>
      </w:r>
      <w:proofErr w:type="spellEnd"/>
      <w:r w:rsidRPr="00CB7ED5">
        <w:rPr>
          <w:rFonts w:asciiTheme="majorHAnsi" w:hAnsiTheme="majorHAnsi"/>
          <w:b/>
          <w:i/>
          <w:sz w:val="26"/>
          <w:szCs w:val="26"/>
        </w:rPr>
        <w:t xml:space="preserve"> Д</w:t>
      </w:r>
      <w:r w:rsidRPr="00CB7ED5">
        <w:rPr>
          <w:rFonts w:asciiTheme="majorHAnsi" w:hAnsiTheme="majorHAnsi"/>
          <w:b/>
          <w:i/>
          <w:sz w:val="26"/>
          <w:szCs w:val="26"/>
          <w:lang w:val="uk-UA"/>
        </w:rPr>
        <w:t>ОРОФЕЄВА</w:t>
      </w:r>
      <w:r w:rsidRPr="00CB7ED5">
        <w:rPr>
          <w:rFonts w:asciiTheme="majorHAnsi" w:hAnsiTheme="majorHAnsi"/>
          <w:sz w:val="26"/>
          <w:szCs w:val="26"/>
        </w:rPr>
        <w:t xml:space="preserve">, </w:t>
      </w:r>
      <w:r w:rsidRPr="00CB7ED5">
        <w:rPr>
          <w:rFonts w:asciiTheme="majorHAnsi" w:hAnsiTheme="majorHAnsi"/>
          <w:i/>
          <w:sz w:val="26"/>
          <w:szCs w:val="26"/>
        </w:rPr>
        <w:t>заступник директора КЗ «</w:t>
      </w:r>
      <w:proofErr w:type="spellStart"/>
      <w:r w:rsidRPr="00CB7ED5">
        <w:rPr>
          <w:rFonts w:asciiTheme="majorHAnsi" w:hAnsiTheme="majorHAnsi"/>
          <w:i/>
          <w:sz w:val="26"/>
          <w:szCs w:val="26"/>
        </w:rPr>
        <w:t>Кам’янські</w:t>
      </w:r>
      <w:proofErr w:type="spellEnd"/>
      <w:r w:rsidRPr="00CB7ED5">
        <w:rPr>
          <w:rFonts w:asciiTheme="majorHAnsi" w:hAnsiTheme="majorHAnsi"/>
          <w:i/>
          <w:sz w:val="26"/>
          <w:szCs w:val="26"/>
        </w:rPr>
        <w:t xml:space="preserve"> </w:t>
      </w:r>
    </w:p>
    <w:p w:rsidR="001E03E2" w:rsidRPr="00CB7ED5" w:rsidRDefault="0060519A" w:rsidP="009C39B6">
      <w:pPr>
        <w:pStyle w:val="a3"/>
        <w:rPr>
          <w:rFonts w:asciiTheme="majorHAnsi" w:hAnsiTheme="majorHAnsi"/>
          <w:i/>
          <w:sz w:val="26"/>
          <w:szCs w:val="26"/>
          <w:lang w:val="uk-UA"/>
        </w:rPr>
      </w:pPr>
      <w:r w:rsidRPr="00CB7ED5">
        <w:rPr>
          <w:rFonts w:asciiTheme="majorHAnsi" w:hAnsiTheme="majorHAnsi"/>
          <w:i/>
          <w:sz w:val="26"/>
          <w:szCs w:val="26"/>
          <w:lang w:val="uk-UA"/>
        </w:rPr>
        <w:t xml:space="preserve">  </w:t>
      </w:r>
      <w:r w:rsidR="006633D5" w:rsidRPr="00CB7ED5">
        <w:rPr>
          <w:rFonts w:asciiTheme="majorHAnsi" w:hAnsiTheme="majorHAnsi"/>
          <w:i/>
          <w:sz w:val="26"/>
          <w:szCs w:val="26"/>
          <w:lang w:val="uk-UA"/>
        </w:rPr>
        <w:t xml:space="preserve">                </w:t>
      </w:r>
      <w:r w:rsidR="0057401E">
        <w:rPr>
          <w:rFonts w:asciiTheme="majorHAnsi" w:hAnsiTheme="majorHAnsi"/>
          <w:i/>
          <w:sz w:val="26"/>
          <w:szCs w:val="26"/>
        </w:rPr>
        <w:t xml:space="preserve">       </w:t>
      </w:r>
      <w:proofErr w:type="spellStart"/>
      <w:proofErr w:type="gramStart"/>
      <w:r w:rsidR="001E03E2" w:rsidRPr="00CB7ED5">
        <w:rPr>
          <w:rFonts w:asciiTheme="majorHAnsi" w:hAnsiTheme="majorHAnsi"/>
          <w:i/>
          <w:sz w:val="26"/>
          <w:szCs w:val="26"/>
        </w:rPr>
        <w:t>м</w:t>
      </w:r>
      <w:proofErr w:type="gramEnd"/>
      <w:r w:rsidR="001E03E2" w:rsidRPr="00CB7ED5">
        <w:rPr>
          <w:rFonts w:asciiTheme="majorHAnsi" w:hAnsiTheme="majorHAnsi"/>
          <w:i/>
          <w:sz w:val="26"/>
          <w:szCs w:val="26"/>
        </w:rPr>
        <w:t>іські</w:t>
      </w:r>
      <w:proofErr w:type="spellEnd"/>
      <w:r w:rsidR="001E03E2" w:rsidRPr="00CB7ED5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="001E03E2" w:rsidRPr="00CB7ED5">
        <w:rPr>
          <w:rFonts w:asciiTheme="majorHAnsi" w:hAnsiTheme="majorHAnsi"/>
          <w:i/>
          <w:sz w:val="26"/>
          <w:szCs w:val="26"/>
        </w:rPr>
        <w:t>публічні</w:t>
      </w:r>
      <w:proofErr w:type="spellEnd"/>
      <w:r w:rsidR="001E03E2" w:rsidRPr="00CB7ED5">
        <w:rPr>
          <w:rFonts w:asciiTheme="majorHAnsi" w:hAnsiTheme="majorHAnsi"/>
          <w:i/>
          <w:sz w:val="26"/>
          <w:szCs w:val="26"/>
        </w:rPr>
        <w:t xml:space="preserve"> бібліотеки» КМР</w:t>
      </w:r>
    </w:p>
    <w:p w:rsidR="006633D5" w:rsidRPr="00CB7ED5" w:rsidRDefault="001E03E2" w:rsidP="0057401E">
      <w:pPr>
        <w:pStyle w:val="a3"/>
        <w:numPr>
          <w:ilvl w:val="0"/>
          <w:numId w:val="2"/>
        </w:numPr>
        <w:spacing w:after="160"/>
        <w:ind w:left="425" w:hanging="425"/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CB7ED5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Бібліотека як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  <w:lang w:val="uk-UA"/>
        </w:rPr>
        <w:t>прихисток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та надія: досвід роботи бібліотеки на проспекті Дружби народів м. </w:t>
      </w:r>
      <w:proofErr w:type="spellStart"/>
      <w:r w:rsidRPr="00CB7ED5">
        <w:rPr>
          <w:rFonts w:asciiTheme="minorHAnsi" w:hAnsiTheme="minorHAnsi" w:cstheme="minorHAnsi"/>
          <w:b/>
          <w:i/>
          <w:sz w:val="26"/>
          <w:szCs w:val="26"/>
          <w:lang w:val="uk-UA"/>
        </w:rPr>
        <w:t>Кам’янського</w:t>
      </w:r>
      <w:proofErr w:type="spellEnd"/>
      <w:r w:rsidRPr="00CB7ED5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</w:p>
    <w:p w:rsidR="00CB7ED5" w:rsidRPr="0057401E" w:rsidRDefault="006633D5" w:rsidP="00CB7ED5">
      <w:pPr>
        <w:pStyle w:val="a3"/>
        <w:spacing w:after="160"/>
        <w:ind w:left="644"/>
        <w:rPr>
          <w:rFonts w:asciiTheme="majorHAnsi" w:hAnsiTheme="majorHAnsi"/>
          <w:i/>
          <w:sz w:val="26"/>
          <w:szCs w:val="26"/>
        </w:rPr>
      </w:pPr>
      <w:r w:rsidRPr="00CB7ED5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        </w:t>
      </w:r>
      <w:r w:rsidR="001E03E2" w:rsidRPr="00CB7ED5">
        <w:rPr>
          <w:rFonts w:asciiTheme="majorHAnsi" w:hAnsiTheme="majorHAnsi"/>
          <w:b/>
          <w:i/>
          <w:sz w:val="26"/>
          <w:szCs w:val="26"/>
          <w:lang w:val="uk-UA"/>
        </w:rPr>
        <w:t xml:space="preserve">Людмила СТРЕЛЬНИК , </w:t>
      </w:r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 xml:space="preserve">завідувач бібліотекою-філією №7 </w:t>
      </w:r>
    </w:p>
    <w:p w:rsidR="001E03E2" w:rsidRPr="00CB7ED5" w:rsidRDefault="00CB7ED5" w:rsidP="00CB7ED5">
      <w:pPr>
        <w:pStyle w:val="a3"/>
        <w:spacing w:after="160"/>
        <w:ind w:left="644"/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57401E">
        <w:rPr>
          <w:rFonts w:asciiTheme="majorHAnsi" w:hAnsiTheme="majorHAnsi"/>
          <w:i/>
          <w:sz w:val="26"/>
          <w:szCs w:val="26"/>
        </w:rPr>
        <w:t xml:space="preserve">                               </w:t>
      </w:r>
      <w:proofErr w:type="spellStart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>КЗ</w:t>
      </w:r>
      <w:proofErr w:type="spellEnd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 xml:space="preserve"> «</w:t>
      </w:r>
      <w:proofErr w:type="spellStart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>Кам’янські</w:t>
      </w:r>
      <w:proofErr w:type="spellEnd"/>
      <w:r w:rsidR="001E03E2" w:rsidRPr="00CB7ED5">
        <w:rPr>
          <w:rFonts w:asciiTheme="majorHAnsi" w:hAnsiTheme="majorHAnsi"/>
          <w:i/>
          <w:sz w:val="26"/>
          <w:szCs w:val="26"/>
          <w:lang w:val="uk-UA"/>
        </w:rPr>
        <w:t xml:space="preserve"> міські публічні бібліотеки » КМР</w:t>
      </w:r>
    </w:p>
    <w:p w:rsidR="001B431D" w:rsidRPr="0098370D" w:rsidRDefault="001B431D" w:rsidP="00C664A9">
      <w:pPr>
        <w:pStyle w:val="a3"/>
        <w:ind w:firstLine="1974"/>
        <w:rPr>
          <w:rFonts w:asciiTheme="majorHAnsi" w:hAnsiTheme="majorHAnsi"/>
          <w:i/>
          <w:lang w:val="uk-UA"/>
        </w:rPr>
      </w:pPr>
    </w:p>
    <w:p w:rsidR="001B431D" w:rsidRPr="00374AC1" w:rsidRDefault="001B431D" w:rsidP="00AC6696">
      <w:pPr>
        <w:jc w:val="center"/>
        <w:rPr>
          <w:rFonts w:asciiTheme="majorHAnsi" w:hAnsiTheme="majorHAnsi"/>
          <w:b/>
          <w:sz w:val="26"/>
          <w:szCs w:val="26"/>
          <w:u w:val="single"/>
          <w:lang w:val="uk-UA"/>
        </w:rPr>
      </w:pPr>
      <w:r w:rsidRPr="00374AC1">
        <w:rPr>
          <w:rFonts w:asciiTheme="majorHAnsi" w:hAnsiTheme="majorHAnsi"/>
          <w:b/>
          <w:sz w:val="26"/>
          <w:szCs w:val="26"/>
          <w:u w:val="single"/>
          <w:lang w:val="uk-UA"/>
        </w:rPr>
        <w:t>Комунальний заклад  «Павлоградська міська ЦБС»</w:t>
      </w:r>
    </w:p>
    <w:p w:rsidR="009C39B6" w:rsidRPr="001B431D" w:rsidRDefault="009C39B6" w:rsidP="001B431D">
      <w:pPr>
        <w:rPr>
          <w:rFonts w:asciiTheme="majorHAnsi" w:hAnsiTheme="majorHAnsi"/>
          <w:b/>
          <w:i/>
          <w:sz w:val="26"/>
          <w:szCs w:val="26"/>
          <w:u w:val="single"/>
          <w:lang w:val="uk-UA"/>
        </w:rPr>
      </w:pPr>
    </w:p>
    <w:p w:rsidR="009C39B6" w:rsidRPr="009C39B6" w:rsidRDefault="009C39B6" w:rsidP="009C39B6">
      <w:pPr>
        <w:rPr>
          <w:rFonts w:asciiTheme="minorHAnsi" w:hAnsiTheme="minorHAnsi" w:cstheme="minorHAnsi"/>
          <w:lang w:val="uk-UA"/>
        </w:rPr>
      </w:pPr>
      <w:r>
        <w:rPr>
          <w:rFonts w:asciiTheme="majorHAnsi" w:hAnsiTheme="majorHAnsi"/>
          <w:b/>
          <w:sz w:val="26"/>
          <w:szCs w:val="26"/>
          <w:lang w:val="uk-UA"/>
        </w:rPr>
        <w:t xml:space="preserve">      </w:t>
      </w:r>
      <w:r w:rsidR="00A03ACE" w:rsidRPr="00582552">
        <w:rPr>
          <w:rFonts w:asciiTheme="minorHAnsi" w:hAnsiTheme="minorHAnsi" w:cstheme="minorHAnsi"/>
          <w:b/>
          <w:sz w:val="26"/>
          <w:szCs w:val="26"/>
          <w:u w:val="single"/>
        </w:rPr>
        <w:t>Модератор</w:t>
      </w:r>
      <w:r w:rsidR="00A03ACE" w:rsidRPr="00582552">
        <w:rPr>
          <w:rFonts w:asciiTheme="minorHAnsi" w:hAnsiTheme="minorHAnsi" w:cstheme="minorHAnsi"/>
          <w:sz w:val="26"/>
          <w:szCs w:val="26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AE08FB">
        <w:rPr>
          <w:rFonts w:asciiTheme="minorHAnsi" w:hAnsiTheme="minorHAnsi" w:cstheme="minorHAnsi"/>
          <w:b/>
          <w:sz w:val="26"/>
          <w:szCs w:val="26"/>
          <w:lang w:val="uk-UA"/>
        </w:rPr>
        <w:t xml:space="preserve">Тетяна БОРИСЕНКО , </w:t>
      </w:r>
      <w:r w:rsidRPr="00AE08FB">
        <w:rPr>
          <w:rFonts w:asciiTheme="minorHAnsi" w:hAnsiTheme="minorHAnsi" w:cstheme="minorHAnsi"/>
          <w:sz w:val="26"/>
          <w:szCs w:val="26"/>
          <w:lang w:val="uk-UA"/>
        </w:rPr>
        <w:t>методист КЗ «Павлоградська міська ЦБС»</w:t>
      </w:r>
    </w:p>
    <w:p w:rsidR="001E03E2" w:rsidRPr="000546BA" w:rsidRDefault="001E03E2" w:rsidP="009C39B6">
      <w:pPr>
        <w:pStyle w:val="a3"/>
        <w:tabs>
          <w:tab w:val="left" w:pos="2552"/>
        </w:tabs>
        <w:ind w:hanging="436"/>
        <w:rPr>
          <w:rFonts w:asciiTheme="majorHAnsi" w:hAnsiTheme="majorHAnsi"/>
          <w:b/>
          <w:i/>
          <w:sz w:val="14"/>
          <w:szCs w:val="26"/>
          <w:u w:val="single"/>
          <w:lang w:val="uk-UA"/>
        </w:rPr>
      </w:pPr>
    </w:p>
    <w:p w:rsidR="00D301CA" w:rsidRPr="00AE08FB" w:rsidRDefault="00D301CA" w:rsidP="0057401E">
      <w:pPr>
        <w:pStyle w:val="a3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AE08FB">
        <w:rPr>
          <w:rFonts w:asciiTheme="minorHAnsi" w:hAnsiTheme="minorHAnsi" w:cstheme="minorHAnsi"/>
          <w:b/>
          <w:i/>
          <w:sz w:val="26"/>
          <w:szCs w:val="26"/>
          <w:lang w:val="uk-UA"/>
        </w:rPr>
        <w:t>Бібліотеки Павлограда - інтеграційні простори для психоемоційної допомоги</w:t>
      </w:r>
      <w:r w:rsidR="00AE08FB" w:rsidRPr="00AE08FB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="001B431D" w:rsidRPr="00AE08FB">
        <w:rPr>
          <w:rFonts w:asciiTheme="minorHAnsi" w:hAnsiTheme="minorHAnsi" w:cstheme="minorHAnsi"/>
          <w:b/>
          <w:i/>
          <w:sz w:val="26"/>
          <w:szCs w:val="26"/>
          <w:lang w:val="uk-UA"/>
        </w:rPr>
        <w:t>для всіх</w:t>
      </w:r>
    </w:p>
    <w:p w:rsidR="00775DA3" w:rsidRPr="00AE08FB" w:rsidRDefault="00D301CA" w:rsidP="00821377">
      <w:pPr>
        <w:rPr>
          <w:rFonts w:asciiTheme="majorHAnsi" w:hAnsiTheme="majorHAnsi"/>
          <w:i/>
          <w:sz w:val="26"/>
          <w:szCs w:val="26"/>
          <w:lang w:val="uk-UA"/>
        </w:rPr>
      </w:pPr>
      <w:r w:rsidRPr="00AE08FB">
        <w:rPr>
          <w:rFonts w:asciiTheme="majorHAnsi" w:hAnsiTheme="majorHAnsi"/>
          <w:b/>
          <w:i/>
          <w:sz w:val="26"/>
          <w:szCs w:val="26"/>
          <w:lang w:val="uk-UA"/>
        </w:rPr>
        <w:t xml:space="preserve">      </w:t>
      </w:r>
      <w:r w:rsidR="00C664A9" w:rsidRPr="00AE08FB">
        <w:rPr>
          <w:rFonts w:asciiTheme="majorHAnsi" w:hAnsiTheme="majorHAnsi"/>
          <w:b/>
          <w:i/>
          <w:sz w:val="26"/>
          <w:szCs w:val="26"/>
          <w:lang w:val="uk-UA"/>
        </w:rPr>
        <w:t xml:space="preserve">              </w:t>
      </w:r>
      <w:r w:rsidRPr="008F4068">
        <w:rPr>
          <w:rFonts w:asciiTheme="majorHAnsi" w:hAnsiTheme="majorHAnsi" w:cs="Calibri"/>
          <w:b/>
          <w:i/>
          <w:sz w:val="26"/>
          <w:szCs w:val="26"/>
          <w:lang w:val="uk-UA"/>
        </w:rPr>
        <w:t>Тетяна Б</w:t>
      </w:r>
      <w:r w:rsidR="00AE08FB" w:rsidRPr="008F4068">
        <w:rPr>
          <w:rFonts w:asciiTheme="majorHAnsi" w:hAnsiTheme="majorHAnsi" w:cs="Calibri"/>
          <w:b/>
          <w:i/>
          <w:sz w:val="26"/>
          <w:szCs w:val="26"/>
          <w:lang w:val="uk-UA"/>
        </w:rPr>
        <w:t>ОРИСЕНКО</w:t>
      </w:r>
      <w:r w:rsidRPr="00AE08FB">
        <w:rPr>
          <w:rFonts w:asciiTheme="majorHAnsi" w:hAnsiTheme="majorHAnsi"/>
          <w:b/>
          <w:i/>
          <w:sz w:val="26"/>
          <w:szCs w:val="26"/>
          <w:lang w:val="uk-UA"/>
        </w:rPr>
        <w:t>,</w:t>
      </w:r>
      <w:r w:rsidR="00AE08FB" w:rsidRPr="00AE08FB">
        <w:rPr>
          <w:rFonts w:asciiTheme="majorHAnsi" w:hAnsiTheme="majorHAnsi"/>
          <w:b/>
          <w:i/>
          <w:sz w:val="26"/>
          <w:szCs w:val="26"/>
        </w:rPr>
        <w:t xml:space="preserve"> </w:t>
      </w:r>
      <w:r w:rsidRPr="00AE08FB">
        <w:rPr>
          <w:rFonts w:asciiTheme="majorHAnsi" w:hAnsiTheme="majorHAnsi"/>
          <w:b/>
          <w:i/>
          <w:sz w:val="26"/>
          <w:szCs w:val="26"/>
          <w:lang w:val="uk-UA"/>
        </w:rPr>
        <w:t xml:space="preserve"> </w:t>
      </w:r>
      <w:r w:rsidRPr="00AE08FB">
        <w:rPr>
          <w:rFonts w:asciiTheme="majorHAnsi" w:hAnsiTheme="majorHAnsi"/>
          <w:i/>
          <w:sz w:val="26"/>
          <w:szCs w:val="26"/>
          <w:lang w:val="uk-UA"/>
        </w:rPr>
        <w:t xml:space="preserve">методист </w:t>
      </w:r>
      <w:r w:rsidR="00821377" w:rsidRPr="00AE08FB">
        <w:rPr>
          <w:rFonts w:asciiTheme="majorHAnsi" w:hAnsiTheme="majorHAnsi"/>
          <w:i/>
          <w:sz w:val="26"/>
          <w:szCs w:val="26"/>
          <w:lang w:val="uk-UA"/>
        </w:rPr>
        <w:t>КЗ «Павлоградська міська ЦБС»</w:t>
      </w:r>
    </w:p>
    <w:p w:rsidR="00D301CA" w:rsidRPr="00AE08FB" w:rsidRDefault="00D301CA" w:rsidP="0057401E">
      <w:pPr>
        <w:pStyle w:val="a3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AE08FB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Літературний </w:t>
      </w:r>
      <w:proofErr w:type="spellStart"/>
      <w:r w:rsidRPr="00AE08FB">
        <w:rPr>
          <w:rFonts w:asciiTheme="minorHAnsi" w:hAnsiTheme="minorHAnsi" w:cstheme="minorHAnsi"/>
          <w:b/>
          <w:i/>
          <w:sz w:val="26"/>
          <w:szCs w:val="26"/>
          <w:lang w:val="uk-UA"/>
        </w:rPr>
        <w:t>квест</w:t>
      </w:r>
      <w:proofErr w:type="spellEnd"/>
      <w:r w:rsidRPr="00AE08FB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як  метод психологічного розвантаження. Художня галерея в бібліотеці-сходинки  успіху</w:t>
      </w:r>
    </w:p>
    <w:p w:rsidR="009C39B6" w:rsidRPr="00AE08FB" w:rsidRDefault="001B431D" w:rsidP="001B431D">
      <w:pPr>
        <w:rPr>
          <w:rFonts w:asciiTheme="minorHAnsi" w:hAnsiTheme="minorHAnsi" w:cstheme="minorHAnsi"/>
          <w:i/>
          <w:sz w:val="26"/>
          <w:szCs w:val="26"/>
          <w:lang w:val="uk-UA"/>
        </w:rPr>
      </w:pPr>
      <w:r w:rsidRPr="00AE08FB">
        <w:rPr>
          <w:sz w:val="26"/>
          <w:szCs w:val="26"/>
          <w:lang w:val="uk-UA"/>
        </w:rPr>
        <w:t xml:space="preserve">                  </w:t>
      </w:r>
      <w:r w:rsidR="00D301CA" w:rsidRPr="008F4068">
        <w:rPr>
          <w:rFonts w:asciiTheme="majorHAnsi" w:hAnsiTheme="majorHAnsi" w:cstheme="minorHAnsi"/>
          <w:b/>
          <w:i/>
          <w:sz w:val="26"/>
          <w:szCs w:val="26"/>
          <w:lang w:val="uk-UA"/>
        </w:rPr>
        <w:t>Вероніка</w:t>
      </w:r>
      <w:r w:rsidRPr="008F4068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ЦІПУРА</w:t>
      </w:r>
      <w:r w:rsidRPr="00AE08FB">
        <w:rPr>
          <w:rFonts w:asciiTheme="minorHAnsi" w:hAnsiTheme="minorHAnsi" w:cstheme="minorHAnsi"/>
          <w:b/>
          <w:sz w:val="26"/>
          <w:szCs w:val="26"/>
          <w:lang w:val="uk-UA"/>
        </w:rPr>
        <w:t xml:space="preserve"> , </w:t>
      </w:r>
      <w:r w:rsidRPr="00AE08FB">
        <w:rPr>
          <w:rFonts w:asciiTheme="minorHAnsi" w:hAnsiTheme="minorHAnsi" w:cstheme="minorHAnsi"/>
          <w:i/>
          <w:sz w:val="26"/>
          <w:szCs w:val="26"/>
          <w:lang w:val="uk-UA"/>
        </w:rPr>
        <w:t xml:space="preserve">провідний бібліотекар центральної дитячої </w:t>
      </w:r>
    </w:p>
    <w:p w:rsidR="00D301CA" w:rsidRPr="00AE08FB" w:rsidRDefault="009C39B6" w:rsidP="00D301CA">
      <w:pPr>
        <w:rPr>
          <w:rFonts w:asciiTheme="minorHAnsi" w:hAnsiTheme="minorHAnsi" w:cstheme="minorHAnsi"/>
          <w:i/>
          <w:sz w:val="26"/>
          <w:szCs w:val="26"/>
          <w:lang w:val="uk-UA"/>
        </w:rPr>
      </w:pPr>
      <w:r w:rsidRPr="00AE08FB">
        <w:rPr>
          <w:rFonts w:asciiTheme="minorHAnsi" w:hAnsiTheme="minorHAnsi" w:cstheme="minorHAnsi"/>
          <w:i/>
          <w:sz w:val="26"/>
          <w:szCs w:val="26"/>
          <w:lang w:val="uk-UA"/>
        </w:rPr>
        <w:t xml:space="preserve">             </w:t>
      </w:r>
      <w:r w:rsidR="00C664A9" w:rsidRPr="00AE08FB">
        <w:rPr>
          <w:rFonts w:asciiTheme="minorHAnsi" w:hAnsiTheme="minorHAnsi" w:cstheme="minorHAnsi"/>
          <w:i/>
          <w:sz w:val="26"/>
          <w:szCs w:val="26"/>
          <w:lang w:val="uk-UA"/>
        </w:rPr>
        <w:t xml:space="preserve">                </w:t>
      </w:r>
      <w:r w:rsidR="00AE08FB">
        <w:rPr>
          <w:rFonts w:asciiTheme="minorHAnsi" w:hAnsiTheme="minorHAnsi" w:cstheme="minorHAnsi"/>
          <w:i/>
          <w:sz w:val="26"/>
          <w:szCs w:val="26"/>
          <w:lang w:val="uk-UA"/>
        </w:rPr>
        <w:t xml:space="preserve">           </w:t>
      </w:r>
      <w:r w:rsidR="00AE08FB" w:rsidRPr="00AE08FB">
        <w:rPr>
          <w:rFonts w:asciiTheme="minorHAnsi" w:hAnsiTheme="minorHAnsi" w:cstheme="minorHAnsi"/>
          <w:i/>
          <w:sz w:val="26"/>
          <w:szCs w:val="26"/>
          <w:lang w:val="uk-UA"/>
        </w:rPr>
        <w:t xml:space="preserve"> </w:t>
      </w:r>
      <w:r w:rsidR="001B431D" w:rsidRPr="00AE08FB">
        <w:rPr>
          <w:rFonts w:asciiTheme="minorHAnsi" w:hAnsiTheme="minorHAnsi" w:cstheme="minorHAnsi"/>
          <w:i/>
          <w:sz w:val="26"/>
          <w:szCs w:val="26"/>
          <w:lang w:val="uk-UA"/>
        </w:rPr>
        <w:t>бібліотеки КЗ «Павлоградська міська ЦБС»</w:t>
      </w:r>
    </w:p>
    <w:p w:rsidR="00D301CA" w:rsidRPr="00AE08FB" w:rsidRDefault="00D301CA" w:rsidP="0057401E">
      <w:pPr>
        <w:pStyle w:val="a3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AE08FB">
        <w:rPr>
          <w:rFonts w:asciiTheme="minorHAnsi" w:hAnsiTheme="minorHAnsi" w:cstheme="minorHAnsi"/>
          <w:b/>
          <w:i/>
          <w:sz w:val="26"/>
          <w:szCs w:val="26"/>
          <w:lang w:val="uk-UA"/>
        </w:rPr>
        <w:t>Групи психологічної підтримки. Робота з молоддю в умовах війни</w:t>
      </w:r>
    </w:p>
    <w:p w:rsidR="000546BA" w:rsidRPr="000546BA" w:rsidRDefault="00D301CA" w:rsidP="00D301CA">
      <w:pPr>
        <w:rPr>
          <w:rFonts w:asciiTheme="minorHAnsi" w:hAnsiTheme="minorHAnsi" w:cstheme="minorHAnsi"/>
          <w:i/>
          <w:sz w:val="26"/>
          <w:szCs w:val="26"/>
        </w:rPr>
      </w:pPr>
      <w:r w:rsidRPr="00AE08FB">
        <w:rPr>
          <w:rFonts w:asciiTheme="majorHAnsi" w:hAnsiTheme="majorHAnsi"/>
          <w:b/>
          <w:i/>
          <w:sz w:val="26"/>
          <w:szCs w:val="26"/>
          <w:lang w:val="uk-UA"/>
        </w:rPr>
        <w:t xml:space="preserve">        </w:t>
      </w:r>
      <w:r w:rsidR="00C664A9" w:rsidRPr="00AE08FB">
        <w:rPr>
          <w:rFonts w:asciiTheme="majorHAnsi" w:hAnsiTheme="majorHAnsi"/>
          <w:b/>
          <w:i/>
          <w:sz w:val="26"/>
          <w:szCs w:val="26"/>
          <w:lang w:val="uk-UA"/>
        </w:rPr>
        <w:t xml:space="preserve">            </w:t>
      </w:r>
      <w:r w:rsidR="000546BA" w:rsidRPr="008F4068">
        <w:rPr>
          <w:rFonts w:asciiTheme="majorHAnsi" w:hAnsiTheme="majorHAnsi" w:cstheme="minorHAnsi"/>
          <w:b/>
          <w:i/>
          <w:sz w:val="26"/>
          <w:szCs w:val="26"/>
          <w:lang w:val="uk-UA"/>
        </w:rPr>
        <w:t>Ірина МОЗОЛЄВА</w:t>
      </w:r>
      <w:r w:rsidRPr="000546BA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, </w:t>
      </w:r>
      <w:r w:rsidRPr="000546BA">
        <w:rPr>
          <w:rFonts w:asciiTheme="minorHAnsi" w:hAnsiTheme="minorHAnsi" w:cstheme="minorHAnsi"/>
          <w:i/>
          <w:sz w:val="26"/>
          <w:szCs w:val="26"/>
          <w:lang w:val="uk-UA"/>
        </w:rPr>
        <w:t xml:space="preserve">завідувач </w:t>
      </w:r>
      <w:r w:rsidR="00821377" w:rsidRPr="000546BA">
        <w:rPr>
          <w:rFonts w:asciiTheme="minorHAnsi" w:hAnsiTheme="minorHAnsi" w:cstheme="minorHAnsi"/>
          <w:i/>
          <w:sz w:val="26"/>
          <w:szCs w:val="26"/>
          <w:lang w:val="uk-UA"/>
        </w:rPr>
        <w:t xml:space="preserve">все вікової бібліотеки  сімейного </w:t>
      </w:r>
      <w:r w:rsidR="00C664A9" w:rsidRPr="000546BA">
        <w:rPr>
          <w:rFonts w:asciiTheme="minorHAnsi" w:hAnsiTheme="minorHAnsi" w:cstheme="minorHAnsi"/>
          <w:i/>
          <w:sz w:val="26"/>
          <w:szCs w:val="26"/>
          <w:lang w:val="uk-UA"/>
        </w:rPr>
        <w:t xml:space="preserve"> </w:t>
      </w:r>
      <w:r w:rsidR="00821377" w:rsidRPr="000546BA">
        <w:rPr>
          <w:rFonts w:asciiTheme="minorHAnsi" w:hAnsiTheme="minorHAnsi" w:cstheme="minorHAnsi"/>
          <w:i/>
          <w:sz w:val="26"/>
          <w:szCs w:val="26"/>
          <w:lang w:val="uk-UA"/>
        </w:rPr>
        <w:t xml:space="preserve">читання </w:t>
      </w:r>
      <w:r w:rsidR="000546BA" w:rsidRPr="000546BA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D301CA" w:rsidRPr="000546BA" w:rsidRDefault="000546BA" w:rsidP="00D301CA">
      <w:pPr>
        <w:rPr>
          <w:rFonts w:asciiTheme="minorHAnsi" w:hAnsiTheme="minorHAnsi" w:cstheme="minorHAnsi"/>
          <w:i/>
          <w:sz w:val="26"/>
          <w:szCs w:val="26"/>
          <w:lang w:val="uk-UA"/>
        </w:rPr>
      </w:pPr>
      <w:r w:rsidRPr="000546BA">
        <w:rPr>
          <w:rFonts w:asciiTheme="minorHAnsi" w:hAnsiTheme="minorHAnsi" w:cstheme="minorHAnsi"/>
          <w:i/>
          <w:sz w:val="26"/>
          <w:szCs w:val="26"/>
        </w:rPr>
        <w:t xml:space="preserve">               </w:t>
      </w:r>
      <w:r w:rsidR="00A06181">
        <w:rPr>
          <w:rFonts w:asciiTheme="minorHAnsi" w:hAnsiTheme="minorHAnsi" w:cstheme="minorHAnsi"/>
          <w:i/>
          <w:sz w:val="26"/>
          <w:szCs w:val="26"/>
        </w:rPr>
        <w:t xml:space="preserve">                          </w:t>
      </w:r>
      <w:r w:rsidR="00D301CA" w:rsidRPr="000546BA">
        <w:rPr>
          <w:rFonts w:asciiTheme="minorHAnsi" w:hAnsiTheme="minorHAnsi" w:cstheme="minorHAnsi"/>
          <w:i/>
          <w:sz w:val="26"/>
          <w:szCs w:val="26"/>
          <w:lang w:val="uk-UA"/>
        </w:rPr>
        <w:t>№2 «</w:t>
      </w:r>
      <w:proofErr w:type="spellStart"/>
      <w:r w:rsidR="00D301CA" w:rsidRPr="000546BA">
        <w:rPr>
          <w:rFonts w:asciiTheme="minorHAnsi" w:hAnsiTheme="minorHAnsi" w:cstheme="minorHAnsi"/>
          <w:i/>
          <w:sz w:val="26"/>
          <w:szCs w:val="26"/>
          <w:lang w:val="uk-UA"/>
        </w:rPr>
        <w:t>ДіМ</w:t>
      </w:r>
      <w:proofErr w:type="spellEnd"/>
      <w:r w:rsidR="00D301CA" w:rsidRPr="000546BA">
        <w:rPr>
          <w:rFonts w:asciiTheme="minorHAnsi" w:hAnsiTheme="minorHAnsi" w:cstheme="minorHAnsi"/>
          <w:i/>
          <w:sz w:val="26"/>
          <w:szCs w:val="26"/>
          <w:lang w:val="uk-UA"/>
        </w:rPr>
        <w:t>»</w:t>
      </w:r>
      <w:r w:rsidR="00821377" w:rsidRPr="000546BA">
        <w:rPr>
          <w:rFonts w:asciiTheme="minorHAnsi" w:hAnsiTheme="minorHAnsi" w:cstheme="minorHAnsi"/>
          <w:i/>
          <w:sz w:val="26"/>
          <w:szCs w:val="26"/>
          <w:lang w:val="uk-UA"/>
        </w:rPr>
        <w:t xml:space="preserve"> </w:t>
      </w:r>
      <w:proofErr w:type="spellStart"/>
      <w:r w:rsidR="00821377" w:rsidRPr="000546BA">
        <w:rPr>
          <w:rFonts w:asciiTheme="minorHAnsi" w:hAnsiTheme="minorHAnsi" w:cstheme="minorHAnsi"/>
          <w:i/>
          <w:sz w:val="26"/>
          <w:szCs w:val="26"/>
          <w:lang w:val="uk-UA"/>
        </w:rPr>
        <w:t>КЗ</w:t>
      </w:r>
      <w:proofErr w:type="spellEnd"/>
      <w:r w:rsidR="00821377" w:rsidRPr="000546BA">
        <w:rPr>
          <w:rFonts w:asciiTheme="minorHAnsi" w:hAnsiTheme="minorHAnsi" w:cstheme="minorHAnsi"/>
          <w:i/>
          <w:sz w:val="26"/>
          <w:szCs w:val="26"/>
          <w:lang w:val="uk-UA"/>
        </w:rPr>
        <w:t xml:space="preserve"> «</w:t>
      </w:r>
      <w:proofErr w:type="spellStart"/>
      <w:r w:rsidR="00821377" w:rsidRPr="000546BA">
        <w:rPr>
          <w:rFonts w:asciiTheme="minorHAnsi" w:hAnsiTheme="minorHAnsi" w:cstheme="minorHAnsi"/>
          <w:i/>
          <w:sz w:val="26"/>
          <w:szCs w:val="26"/>
          <w:lang w:val="uk-UA"/>
        </w:rPr>
        <w:t>Павлоградська</w:t>
      </w:r>
      <w:proofErr w:type="spellEnd"/>
      <w:r w:rsidR="00821377" w:rsidRPr="000546BA">
        <w:rPr>
          <w:rFonts w:asciiTheme="minorHAnsi" w:hAnsiTheme="minorHAnsi" w:cstheme="minorHAnsi"/>
          <w:i/>
          <w:sz w:val="26"/>
          <w:szCs w:val="26"/>
          <w:lang w:val="uk-UA"/>
        </w:rPr>
        <w:t xml:space="preserve"> міська ЦБС»</w:t>
      </w:r>
    </w:p>
    <w:p w:rsidR="00350439" w:rsidRPr="000546BA" w:rsidRDefault="00350439" w:rsidP="00D301CA">
      <w:pPr>
        <w:rPr>
          <w:rFonts w:asciiTheme="majorHAnsi" w:hAnsiTheme="majorHAnsi"/>
          <w:i/>
          <w:sz w:val="20"/>
          <w:szCs w:val="26"/>
          <w:lang w:val="uk-UA"/>
        </w:rPr>
      </w:pPr>
    </w:p>
    <w:p w:rsidR="007E0A3B" w:rsidRPr="000546BA" w:rsidRDefault="007E0A3B" w:rsidP="000546BA">
      <w:pPr>
        <w:ind w:right="142"/>
        <w:jc w:val="center"/>
        <w:rPr>
          <w:rFonts w:cs="Calibri"/>
          <w:b/>
          <w:bCs/>
          <w:iCs/>
          <w:sz w:val="26"/>
          <w:szCs w:val="26"/>
        </w:rPr>
      </w:pPr>
      <w:r w:rsidRPr="000546BA">
        <w:rPr>
          <w:rFonts w:cs="Calibri"/>
          <w:b/>
          <w:bCs/>
          <w:iCs/>
          <w:sz w:val="26"/>
          <w:szCs w:val="26"/>
          <w:lang w:val="uk-UA"/>
        </w:rPr>
        <w:t>Перерва або декілька хвилин на каву</w:t>
      </w:r>
    </w:p>
    <w:p w:rsidR="007E0A3B" w:rsidRPr="000546BA" w:rsidRDefault="007E0A3B" w:rsidP="007E0A3B">
      <w:pPr>
        <w:pStyle w:val="a3"/>
        <w:tabs>
          <w:tab w:val="left" w:pos="567"/>
          <w:tab w:val="left" w:pos="1276"/>
        </w:tabs>
        <w:ind w:left="360" w:right="142"/>
        <w:jc w:val="both"/>
        <w:rPr>
          <w:rFonts w:ascii="Arial" w:hAnsi="Arial" w:cs="Arial"/>
          <w:b/>
          <w:sz w:val="26"/>
          <w:szCs w:val="26"/>
          <w:vertAlign w:val="superscript"/>
          <w:lang w:val="uk-UA"/>
        </w:rPr>
      </w:pPr>
      <w:r w:rsidRPr="00AE08FB">
        <w:rPr>
          <w:rFonts w:ascii="Bookman Old Style" w:hAnsi="Bookman Old Style"/>
          <w:b/>
          <w:sz w:val="26"/>
          <w:szCs w:val="26"/>
        </w:rPr>
        <w:t xml:space="preserve">                                                   </w:t>
      </w:r>
      <w:r w:rsidRPr="000546BA">
        <w:rPr>
          <w:rFonts w:ascii="Arial" w:hAnsi="Arial" w:cs="Arial"/>
          <w:b/>
          <w:sz w:val="26"/>
          <w:szCs w:val="26"/>
          <w:lang w:val="uk-UA"/>
        </w:rPr>
        <w:t>14</w:t>
      </w:r>
      <w:r w:rsidRPr="000546BA">
        <w:rPr>
          <w:rFonts w:ascii="Arial" w:hAnsi="Arial" w:cs="Arial"/>
          <w:b/>
          <w:sz w:val="26"/>
          <w:szCs w:val="26"/>
          <w:vertAlign w:val="superscript"/>
          <w:lang w:val="uk-UA"/>
        </w:rPr>
        <w:t>00-</w:t>
      </w:r>
      <w:r w:rsidRPr="000546BA">
        <w:rPr>
          <w:rFonts w:ascii="Arial" w:hAnsi="Arial" w:cs="Arial"/>
          <w:b/>
          <w:sz w:val="26"/>
          <w:szCs w:val="26"/>
          <w:lang w:val="uk-UA"/>
        </w:rPr>
        <w:t>14</w:t>
      </w:r>
      <w:r w:rsidRPr="000546BA">
        <w:rPr>
          <w:rFonts w:ascii="Arial" w:hAnsi="Arial" w:cs="Arial"/>
          <w:b/>
          <w:sz w:val="26"/>
          <w:szCs w:val="26"/>
          <w:vertAlign w:val="superscript"/>
          <w:lang w:val="uk-UA"/>
        </w:rPr>
        <w:t>15</w:t>
      </w:r>
    </w:p>
    <w:p w:rsidR="007E0A3B" w:rsidRPr="00A06181" w:rsidRDefault="007E0A3B" w:rsidP="000546BA">
      <w:pPr>
        <w:pStyle w:val="a3"/>
        <w:ind w:left="0"/>
        <w:jc w:val="both"/>
        <w:rPr>
          <w:rFonts w:asciiTheme="minorHAnsi" w:hAnsiTheme="minorHAnsi" w:cstheme="minorHAnsi"/>
          <w:b/>
          <w:color w:val="050505"/>
          <w:szCs w:val="26"/>
          <w:shd w:val="clear" w:color="auto" w:fill="FFFFFF"/>
          <w:lang w:val="uk-UA"/>
        </w:rPr>
      </w:pPr>
      <w:r w:rsidRPr="00AE08FB">
        <w:rPr>
          <w:rFonts w:asciiTheme="majorHAnsi" w:hAnsiTheme="majorHAnsi"/>
          <w:b/>
          <w:i/>
          <w:sz w:val="26"/>
          <w:szCs w:val="26"/>
          <w:lang w:val="uk-UA"/>
        </w:rPr>
        <w:t xml:space="preserve">        “</w:t>
      </w:r>
      <w:r w:rsidRPr="00AE08FB">
        <w:rPr>
          <w:rFonts w:asciiTheme="majorHAnsi" w:hAnsiTheme="majorHAnsi" w:cstheme="minorHAnsi"/>
          <w:b/>
          <w:i/>
          <w:sz w:val="26"/>
          <w:szCs w:val="26"/>
          <w:lang w:val="en-US"/>
        </w:rPr>
        <w:t>ZOOM</w:t>
      </w:r>
      <w:r w:rsidRPr="00AE08FB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- кава”. </w:t>
      </w:r>
      <w:r w:rsidRPr="00AE08FB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</w:t>
      </w:r>
      <w:r w:rsidRPr="00A06181">
        <w:rPr>
          <w:rFonts w:asciiTheme="majorHAnsi" w:hAnsiTheme="majorHAnsi" w:cstheme="minorHAnsi"/>
          <w:bCs/>
          <w:szCs w:val="26"/>
          <w:lang w:val="uk-UA"/>
        </w:rPr>
        <w:t xml:space="preserve">Розмови про </w:t>
      </w:r>
      <w:r w:rsidRPr="00A06181">
        <w:rPr>
          <w:rFonts w:asciiTheme="majorHAnsi" w:hAnsiTheme="majorHAnsi" w:cstheme="minorHAnsi"/>
          <w:color w:val="1C1E21"/>
          <w:szCs w:val="26"/>
          <w:lang w:val="en-US" w:eastAsia="uk-UA"/>
        </w:rPr>
        <w:t>Stories</w:t>
      </w:r>
      <w:r w:rsidRPr="00A06181">
        <w:rPr>
          <w:rFonts w:asciiTheme="majorHAnsi" w:hAnsiTheme="majorHAnsi" w:cstheme="minorHAnsi"/>
          <w:color w:val="1C1E21"/>
          <w:szCs w:val="26"/>
          <w:lang w:val="uk-UA" w:eastAsia="uk-UA"/>
        </w:rPr>
        <w:t xml:space="preserve">: </w:t>
      </w:r>
      <w:r w:rsidRPr="00A06181">
        <w:rPr>
          <w:rFonts w:asciiTheme="majorHAnsi" w:hAnsiTheme="majorHAnsi" w:cstheme="minorHAnsi"/>
          <w:b/>
          <w:color w:val="050505"/>
          <w:szCs w:val="26"/>
          <w:shd w:val="clear" w:color="auto" w:fill="FFFFFF"/>
          <w:lang w:val="uk-UA"/>
        </w:rPr>
        <w:t>“</w:t>
      </w:r>
      <w:r w:rsidRPr="00A06181">
        <w:rPr>
          <w:rFonts w:asciiTheme="minorHAnsi" w:hAnsiTheme="minorHAnsi" w:cstheme="minorHAnsi"/>
          <w:b/>
          <w:color w:val="050505"/>
          <w:szCs w:val="26"/>
          <w:shd w:val="clear" w:color="auto" w:fill="FFFFFF"/>
          <w:lang w:val="uk-UA"/>
        </w:rPr>
        <w:t xml:space="preserve">Мої  улюблені хобі та  історії про захоплення” </w:t>
      </w:r>
    </w:p>
    <w:p w:rsidR="00AC6696" w:rsidRPr="00A06181" w:rsidRDefault="00AC6696" w:rsidP="00AC6696">
      <w:pPr>
        <w:jc w:val="both"/>
        <w:rPr>
          <w:b/>
          <w:bCs/>
          <w:szCs w:val="26"/>
          <w:lang w:val="uk-UA"/>
        </w:rPr>
      </w:pPr>
    </w:p>
    <w:p w:rsidR="00AC6696" w:rsidRPr="00A06181" w:rsidRDefault="007E0A3B" w:rsidP="00AC6696">
      <w:pPr>
        <w:jc w:val="center"/>
        <w:rPr>
          <w:rFonts w:ascii="Arial" w:hAnsi="Arial" w:cs="Arial"/>
          <w:b/>
          <w:i/>
          <w:sz w:val="22"/>
          <w:szCs w:val="20"/>
          <w:lang w:val="uk-UA"/>
        </w:rPr>
      </w:pPr>
      <w:r w:rsidRPr="00A06181">
        <w:rPr>
          <w:rFonts w:ascii="Arial" w:hAnsi="Arial" w:cs="Arial"/>
          <w:b/>
          <w:i/>
          <w:sz w:val="22"/>
          <w:szCs w:val="20"/>
          <w:lang w:val="uk-UA"/>
        </w:rPr>
        <w:t>Традиційна екологічна акція</w:t>
      </w:r>
    </w:p>
    <w:p w:rsidR="007E0A3B" w:rsidRPr="00A06181" w:rsidRDefault="007E0A3B" w:rsidP="00AC6696">
      <w:pPr>
        <w:jc w:val="center"/>
        <w:rPr>
          <w:rFonts w:ascii="Arial" w:hAnsi="Arial" w:cs="Arial"/>
          <w:b/>
          <w:i/>
          <w:sz w:val="26"/>
          <w:szCs w:val="26"/>
          <w:lang w:val="uk-UA"/>
        </w:rPr>
      </w:pPr>
      <w:r w:rsidRPr="00A06181">
        <w:rPr>
          <w:rFonts w:asciiTheme="majorHAnsi" w:hAnsiTheme="majorHAnsi"/>
          <w:b/>
          <w:i/>
          <w:sz w:val="26"/>
          <w:szCs w:val="26"/>
          <w:lang w:val="uk-UA"/>
        </w:rPr>
        <w:t>“Посадимо дерево дружби</w:t>
      </w:r>
      <w:r w:rsidRPr="00A06181">
        <w:rPr>
          <w:rFonts w:asciiTheme="majorHAnsi" w:hAnsiTheme="majorHAnsi"/>
          <w:b/>
          <w:i/>
          <w:sz w:val="26"/>
          <w:szCs w:val="26"/>
        </w:rPr>
        <w:t>”</w:t>
      </w:r>
    </w:p>
    <w:p w:rsidR="007E0A3B" w:rsidRPr="00DC7364" w:rsidRDefault="007E0A3B" w:rsidP="00AC6696">
      <w:pPr>
        <w:jc w:val="center"/>
        <w:rPr>
          <w:rFonts w:asciiTheme="majorHAnsi" w:hAnsiTheme="majorHAnsi"/>
          <w:b/>
          <w:i/>
          <w:lang w:val="uk-UA"/>
        </w:rPr>
      </w:pPr>
      <w:r w:rsidRPr="006739CC">
        <w:rPr>
          <w:rFonts w:asciiTheme="majorHAnsi" w:hAnsiTheme="majorHAnsi"/>
          <w:i/>
          <w:lang w:val="uk-UA"/>
        </w:rPr>
        <w:t>(онлайн формат)</w:t>
      </w:r>
    </w:p>
    <w:p w:rsidR="007E0A3B" w:rsidRPr="00A06181" w:rsidRDefault="00A06181" w:rsidP="00A0618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A06181">
        <w:rPr>
          <w:rFonts w:asciiTheme="minorHAnsi" w:hAnsiTheme="minorHAnsi" w:cstheme="minorHAnsi"/>
          <w:b/>
          <w:i/>
          <w:sz w:val="26"/>
          <w:szCs w:val="26"/>
          <w:lang w:val="uk-UA"/>
        </w:rPr>
        <w:t>Інтерактивна</w:t>
      </w:r>
      <w:r w:rsidR="007E0A3B" w:rsidRPr="00A06181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 w:rsidR="007E0A3B" w:rsidRPr="00A06181">
        <w:rPr>
          <w:rFonts w:asciiTheme="minorHAnsi" w:hAnsiTheme="minorHAnsi" w:cstheme="minorHAnsi"/>
          <w:b/>
          <w:i/>
          <w:sz w:val="26"/>
          <w:szCs w:val="26"/>
        </w:rPr>
        <w:t>“</w:t>
      </w:r>
      <w:r w:rsidR="007E0A3B" w:rsidRPr="00A06181">
        <w:rPr>
          <w:rFonts w:asciiTheme="minorHAnsi" w:hAnsiTheme="minorHAnsi" w:cstheme="minorHAnsi"/>
          <w:b/>
          <w:i/>
          <w:sz w:val="26"/>
          <w:szCs w:val="26"/>
          <w:lang w:val="uk-UA"/>
        </w:rPr>
        <w:t>Скринька побажань</w:t>
      </w:r>
      <w:r w:rsidR="007E0A3B" w:rsidRPr="00A06181">
        <w:rPr>
          <w:rFonts w:asciiTheme="minorHAnsi" w:hAnsiTheme="minorHAnsi" w:cstheme="minorHAnsi"/>
          <w:b/>
          <w:i/>
          <w:sz w:val="26"/>
          <w:szCs w:val="26"/>
        </w:rPr>
        <w:t>“</w:t>
      </w:r>
      <w:r w:rsidR="007E0A3B" w:rsidRPr="00A06181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на платформі </w:t>
      </w:r>
      <w:r w:rsidR="007E0A3B" w:rsidRPr="00A06181">
        <w:rPr>
          <w:rFonts w:asciiTheme="minorHAnsi" w:hAnsiTheme="minorHAnsi" w:cstheme="minorHAnsi"/>
          <w:b/>
          <w:i/>
          <w:sz w:val="26"/>
          <w:szCs w:val="26"/>
          <w:lang w:val="en-US"/>
        </w:rPr>
        <w:t>ZOOM</w:t>
      </w:r>
    </w:p>
    <w:p w:rsidR="007E0A3B" w:rsidRPr="00A06181" w:rsidRDefault="007E0A3B" w:rsidP="007E0A3B">
      <w:pPr>
        <w:pStyle w:val="a3"/>
        <w:numPr>
          <w:ilvl w:val="0"/>
          <w:numId w:val="2"/>
        </w:numPr>
        <w:ind w:right="-28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06181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Не втрачаючи </w:t>
      </w:r>
      <w:proofErr w:type="spellStart"/>
      <w:r w:rsidRPr="00A06181">
        <w:rPr>
          <w:rFonts w:asciiTheme="minorHAnsi" w:hAnsiTheme="minorHAnsi" w:cstheme="minorHAnsi"/>
          <w:b/>
          <w:bCs/>
          <w:sz w:val="26"/>
          <w:szCs w:val="26"/>
          <w:lang w:val="uk-UA"/>
        </w:rPr>
        <w:t>зв</w:t>
      </w:r>
      <w:proofErr w:type="spellEnd"/>
      <w:r w:rsidRPr="00A06181">
        <w:rPr>
          <w:rFonts w:asciiTheme="minorHAnsi" w:hAnsiTheme="minorHAnsi" w:cstheme="minorHAnsi"/>
          <w:b/>
          <w:bCs/>
          <w:sz w:val="26"/>
          <w:szCs w:val="26"/>
        </w:rPr>
        <w:t>’</w:t>
      </w:r>
      <w:proofErr w:type="spellStart"/>
      <w:r w:rsidRPr="00A06181">
        <w:rPr>
          <w:rFonts w:asciiTheme="minorHAnsi" w:hAnsiTheme="minorHAnsi" w:cstheme="minorHAnsi"/>
          <w:b/>
          <w:bCs/>
          <w:sz w:val="26"/>
          <w:szCs w:val="26"/>
          <w:lang w:val="uk-UA"/>
        </w:rPr>
        <w:t>язок</w:t>
      </w:r>
      <w:proofErr w:type="spellEnd"/>
      <w:r w:rsidRPr="00A06181">
        <w:rPr>
          <w:rFonts w:asciiTheme="minorHAnsi" w:hAnsiTheme="minorHAnsi" w:cstheme="minorHAnsi"/>
          <w:b/>
          <w:bCs/>
          <w:sz w:val="26"/>
          <w:szCs w:val="26"/>
          <w:lang w:val="uk-UA"/>
        </w:rPr>
        <w:t>:</w:t>
      </w:r>
      <w:r w:rsidRPr="00A0618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A06181">
        <w:rPr>
          <w:rFonts w:asciiTheme="minorHAnsi" w:hAnsiTheme="minorHAnsi" w:cstheme="minorHAnsi"/>
          <w:b/>
          <w:sz w:val="26"/>
          <w:szCs w:val="26"/>
          <w:lang w:val="uk-UA"/>
        </w:rPr>
        <w:t>н</w:t>
      </w:r>
      <w:proofErr w:type="spellStart"/>
      <w:r w:rsidRPr="00A06181">
        <w:rPr>
          <w:rFonts w:asciiTheme="minorHAnsi" w:hAnsiTheme="minorHAnsi" w:cstheme="minorHAnsi"/>
          <w:b/>
          <w:sz w:val="26"/>
          <w:szCs w:val="26"/>
        </w:rPr>
        <w:t>отатки</w:t>
      </w:r>
      <w:proofErr w:type="spellEnd"/>
      <w:r w:rsidRPr="00A06181">
        <w:rPr>
          <w:rFonts w:asciiTheme="minorHAnsi" w:hAnsiTheme="minorHAnsi" w:cstheme="minorHAnsi"/>
          <w:b/>
          <w:sz w:val="26"/>
          <w:szCs w:val="26"/>
        </w:rPr>
        <w:t xml:space="preserve"> методиста</w:t>
      </w:r>
    </w:p>
    <w:p w:rsidR="007E0A3B" w:rsidRPr="00A06181" w:rsidRDefault="007E0A3B" w:rsidP="007E0A3B">
      <w:pPr>
        <w:tabs>
          <w:tab w:val="left" w:pos="2552"/>
        </w:tabs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 w:rsidRPr="00A06181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                     </w:t>
      </w:r>
      <w:r w:rsidRPr="00A06181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Ірина ЛУНЬОВА,</w:t>
      </w:r>
      <w:r w:rsidRPr="00A06181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завідувач відділом наукової організації та методики </w:t>
      </w:r>
    </w:p>
    <w:p w:rsidR="007E0A3B" w:rsidRPr="00A06181" w:rsidRDefault="007E0A3B" w:rsidP="007E0A3B">
      <w:pPr>
        <w:tabs>
          <w:tab w:val="left" w:pos="2552"/>
        </w:tabs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 w:rsidRPr="00A06181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                                                     бібліотечної роботи КЗК “ДОУНБ” </w:t>
      </w:r>
      <w:r w:rsidRPr="00A06181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          </w:t>
      </w:r>
    </w:p>
    <w:p w:rsidR="007E0A3B" w:rsidRPr="00A06181" w:rsidRDefault="007E0A3B" w:rsidP="007E0A3B">
      <w:pPr>
        <w:tabs>
          <w:tab w:val="left" w:pos="2552"/>
        </w:tabs>
        <w:ind w:left="3828" w:hanging="3828"/>
        <w:jc w:val="both"/>
        <w:rPr>
          <w:rFonts w:asciiTheme="majorHAnsi" w:hAnsiTheme="majorHAnsi" w:cstheme="minorHAnsi"/>
          <w:bCs/>
          <w:i/>
          <w:sz w:val="16"/>
          <w:szCs w:val="20"/>
          <w:highlight w:val="yellow"/>
          <w:lang w:val="uk-UA"/>
        </w:rPr>
      </w:pPr>
    </w:p>
    <w:p w:rsidR="007E0A3B" w:rsidRPr="00A06181" w:rsidRDefault="007E0A3B" w:rsidP="00AC6696">
      <w:pPr>
        <w:ind w:right="-289" w:hanging="567"/>
        <w:jc w:val="center"/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</w:pPr>
      <w:r w:rsidRPr="00A06181">
        <w:rPr>
          <w:rFonts w:asciiTheme="majorHAnsi" w:hAnsiTheme="majorHAnsi" w:cs="Arial"/>
          <w:b/>
          <w:i/>
          <w:sz w:val="26"/>
          <w:szCs w:val="26"/>
          <w:lang w:val="uk-UA"/>
        </w:rPr>
        <w:t>Закриття квітневої школи.</w:t>
      </w:r>
    </w:p>
    <w:p w:rsidR="00112AF7" w:rsidRPr="008B2995" w:rsidRDefault="007E0A3B" w:rsidP="008B2995">
      <w:pPr>
        <w:ind w:right="-289" w:hanging="567"/>
        <w:jc w:val="center"/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</w:pPr>
      <w:r w:rsidRPr="00A06181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Роздуми. Рефлексії. Естафета думок</w:t>
      </w:r>
    </w:p>
    <w:sectPr w:rsidR="00112AF7" w:rsidRPr="008B2995" w:rsidSect="000546BA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16B"/>
    <w:multiLevelType w:val="hybridMultilevel"/>
    <w:tmpl w:val="40C073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56BC"/>
    <w:multiLevelType w:val="hybridMultilevel"/>
    <w:tmpl w:val="4BC65B8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A4174"/>
    <w:multiLevelType w:val="hybridMultilevel"/>
    <w:tmpl w:val="3C6C71D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34F16"/>
    <w:multiLevelType w:val="hybridMultilevel"/>
    <w:tmpl w:val="129654EE"/>
    <w:lvl w:ilvl="0" w:tplc="042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16919A5"/>
    <w:multiLevelType w:val="hybridMultilevel"/>
    <w:tmpl w:val="1DD84E5C"/>
    <w:lvl w:ilvl="0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D933464"/>
    <w:multiLevelType w:val="hybridMultilevel"/>
    <w:tmpl w:val="94D064F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B56BF6"/>
    <w:multiLevelType w:val="hybridMultilevel"/>
    <w:tmpl w:val="FF38D2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A1D75"/>
    <w:multiLevelType w:val="hybridMultilevel"/>
    <w:tmpl w:val="86DAF76E"/>
    <w:lvl w:ilvl="0" w:tplc="0422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B8F5AD9"/>
    <w:multiLevelType w:val="hybridMultilevel"/>
    <w:tmpl w:val="27927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86422"/>
    <w:multiLevelType w:val="hybridMultilevel"/>
    <w:tmpl w:val="E78EDF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D445A"/>
    <w:multiLevelType w:val="hybridMultilevel"/>
    <w:tmpl w:val="72C6BA2C"/>
    <w:lvl w:ilvl="0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0D10ED3"/>
    <w:multiLevelType w:val="hybridMultilevel"/>
    <w:tmpl w:val="F79E1AC6"/>
    <w:lvl w:ilvl="0" w:tplc="042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68C4981"/>
    <w:multiLevelType w:val="hybridMultilevel"/>
    <w:tmpl w:val="4110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D5DD7"/>
    <w:multiLevelType w:val="hybridMultilevel"/>
    <w:tmpl w:val="892A77DC"/>
    <w:lvl w:ilvl="0" w:tplc="042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9872640"/>
    <w:multiLevelType w:val="hybridMultilevel"/>
    <w:tmpl w:val="40F673BC"/>
    <w:lvl w:ilvl="0" w:tplc="0422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3DF10A1F"/>
    <w:multiLevelType w:val="hybridMultilevel"/>
    <w:tmpl w:val="D138ED7A"/>
    <w:lvl w:ilvl="0" w:tplc="042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F8059F5"/>
    <w:multiLevelType w:val="hybridMultilevel"/>
    <w:tmpl w:val="C20247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54406"/>
    <w:multiLevelType w:val="hybridMultilevel"/>
    <w:tmpl w:val="E2D4723C"/>
    <w:lvl w:ilvl="0" w:tplc="1842074E">
      <w:start w:val="416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B6042"/>
    <w:multiLevelType w:val="hybridMultilevel"/>
    <w:tmpl w:val="423A2EFA"/>
    <w:lvl w:ilvl="0" w:tplc="0422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43F55865"/>
    <w:multiLevelType w:val="hybridMultilevel"/>
    <w:tmpl w:val="2C7C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B2465"/>
    <w:multiLevelType w:val="hybridMultilevel"/>
    <w:tmpl w:val="8CF4F2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909E0"/>
    <w:multiLevelType w:val="hybridMultilevel"/>
    <w:tmpl w:val="195050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97F2D"/>
    <w:multiLevelType w:val="hybridMultilevel"/>
    <w:tmpl w:val="6E760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B6E1E"/>
    <w:multiLevelType w:val="hybridMultilevel"/>
    <w:tmpl w:val="AD341176"/>
    <w:lvl w:ilvl="0" w:tplc="0422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>
    <w:nsid w:val="573D107C"/>
    <w:multiLevelType w:val="hybridMultilevel"/>
    <w:tmpl w:val="1F1A9AA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700A6"/>
    <w:multiLevelType w:val="hybridMultilevel"/>
    <w:tmpl w:val="234430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A148B"/>
    <w:multiLevelType w:val="hybridMultilevel"/>
    <w:tmpl w:val="5F4E9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22A3B"/>
    <w:multiLevelType w:val="hybridMultilevel"/>
    <w:tmpl w:val="AFE2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F2745"/>
    <w:multiLevelType w:val="hybridMultilevel"/>
    <w:tmpl w:val="5B58BFCE"/>
    <w:lvl w:ilvl="0" w:tplc="042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A06380A"/>
    <w:multiLevelType w:val="hybridMultilevel"/>
    <w:tmpl w:val="2DF439EC"/>
    <w:lvl w:ilvl="0" w:tplc="042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6A2A27D3"/>
    <w:multiLevelType w:val="hybridMultilevel"/>
    <w:tmpl w:val="E3F603CE"/>
    <w:lvl w:ilvl="0" w:tplc="0422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>
    <w:nsid w:val="71047F8E"/>
    <w:multiLevelType w:val="hybridMultilevel"/>
    <w:tmpl w:val="778E17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43483"/>
    <w:multiLevelType w:val="hybridMultilevel"/>
    <w:tmpl w:val="73B20A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C3C98"/>
    <w:multiLevelType w:val="hybridMultilevel"/>
    <w:tmpl w:val="E6AC10AC"/>
    <w:lvl w:ilvl="0" w:tplc="B1F21EDA">
      <w:start w:val="1"/>
      <w:numFmt w:val="bullet"/>
      <w:lvlText w:val="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755C1"/>
    <w:multiLevelType w:val="hybridMultilevel"/>
    <w:tmpl w:val="ADC260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92090"/>
    <w:multiLevelType w:val="hybridMultilevel"/>
    <w:tmpl w:val="BD0AD25C"/>
    <w:lvl w:ilvl="0" w:tplc="0422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29"/>
  </w:num>
  <w:num w:numId="5">
    <w:abstractNumId w:val="9"/>
  </w:num>
  <w:num w:numId="6">
    <w:abstractNumId w:val="13"/>
  </w:num>
  <w:num w:numId="7">
    <w:abstractNumId w:val="16"/>
  </w:num>
  <w:num w:numId="8">
    <w:abstractNumId w:val="28"/>
  </w:num>
  <w:num w:numId="9">
    <w:abstractNumId w:val="18"/>
  </w:num>
  <w:num w:numId="10">
    <w:abstractNumId w:val="35"/>
  </w:num>
  <w:num w:numId="11">
    <w:abstractNumId w:val="19"/>
  </w:num>
  <w:num w:numId="12">
    <w:abstractNumId w:val="8"/>
  </w:num>
  <w:num w:numId="13">
    <w:abstractNumId w:val="4"/>
  </w:num>
  <w:num w:numId="14">
    <w:abstractNumId w:val="22"/>
  </w:num>
  <w:num w:numId="15">
    <w:abstractNumId w:val="6"/>
  </w:num>
  <w:num w:numId="16">
    <w:abstractNumId w:val="32"/>
  </w:num>
  <w:num w:numId="17">
    <w:abstractNumId w:val="17"/>
  </w:num>
  <w:num w:numId="18">
    <w:abstractNumId w:val="12"/>
  </w:num>
  <w:num w:numId="19">
    <w:abstractNumId w:val="10"/>
  </w:num>
  <w:num w:numId="20">
    <w:abstractNumId w:val="31"/>
  </w:num>
  <w:num w:numId="21">
    <w:abstractNumId w:val="5"/>
  </w:num>
  <w:num w:numId="22">
    <w:abstractNumId w:val="30"/>
  </w:num>
  <w:num w:numId="23">
    <w:abstractNumId w:val="20"/>
  </w:num>
  <w:num w:numId="24">
    <w:abstractNumId w:val="3"/>
  </w:num>
  <w:num w:numId="25">
    <w:abstractNumId w:val="15"/>
  </w:num>
  <w:num w:numId="26">
    <w:abstractNumId w:val="34"/>
  </w:num>
  <w:num w:numId="27">
    <w:abstractNumId w:val="33"/>
  </w:num>
  <w:num w:numId="28">
    <w:abstractNumId w:val="0"/>
  </w:num>
  <w:num w:numId="29">
    <w:abstractNumId w:val="26"/>
  </w:num>
  <w:num w:numId="30">
    <w:abstractNumId w:val="7"/>
  </w:num>
  <w:num w:numId="31">
    <w:abstractNumId w:val="23"/>
  </w:num>
  <w:num w:numId="32">
    <w:abstractNumId w:val="1"/>
  </w:num>
  <w:num w:numId="33">
    <w:abstractNumId w:val="11"/>
  </w:num>
  <w:num w:numId="34">
    <w:abstractNumId w:val="14"/>
  </w:num>
  <w:num w:numId="35">
    <w:abstractNumId w:val="2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hyphenationZone w:val="425"/>
  <w:characterSpacingControl w:val="doNotCompress"/>
  <w:compat/>
  <w:rsids>
    <w:rsidRoot w:val="00A30611"/>
    <w:rsid w:val="00006F6F"/>
    <w:rsid w:val="0000729F"/>
    <w:rsid w:val="00010A4A"/>
    <w:rsid w:val="00012944"/>
    <w:rsid w:val="00020590"/>
    <w:rsid w:val="000239E8"/>
    <w:rsid w:val="00032F77"/>
    <w:rsid w:val="00033030"/>
    <w:rsid w:val="000355B6"/>
    <w:rsid w:val="00043EB6"/>
    <w:rsid w:val="00044E37"/>
    <w:rsid w:val="0005120A"/>
    <w:rsid w:val="000539AE"/>
    <w:rsid w:val="000546BA"/>
    <w:rsid w:val="00065E33"/>
    <w:rsid w:val="000751A0"/>
    <w:rsid w:val="00084B2A"/>
    <w:rsid w:val="00092E7E"/>
    <w:rsid w:val="00092F33"/>
    <w:rsid w:val="00095E9E"/>
    <w:rsid w:val="000B63D3"/>
    <w:rsid w:val="000C5D1D"/>
    <w:rsid w:val="000D2EB2"/>
    <w:rsid w:val="000E01B1"/>
    <w:rsid w:val="000E7823"/>
    <w:rsid w:val="000F27D9"/>
    <w:rsid w:val="000F5CEC"/>
    <w:rsid w:val="00102752"/>
    <w:rsid w:val="00105CEB"/>
    <w:rsid w:val="00112AF7"/>
    <w:rsid w:val="0011505E"/>
    <w:rsid w:val="001164C9"/>
    <w:rsid w:val="00126A73"/>
    <w:rsid w:val="00130F62"/>
    <w:rsid w:val="0013138F"/>
    <w:rsid w:val="00147C87"/>
    <w:rsid w:val="001524E3"/>
    <w:rsid w:val="00156447"/>
    <w:rsid w:val="001661ED"/>
    <w:rsid w:val="00175857"/>
    <w:rsid w:val="001766E0"/>
    <w:rsid w:val="001837DC"/>
    <w:rsid w:val="00184E9F"/>
    <w:rsid w:val="0018610F"/>
    <w:rsid w:val="00190B54"/>
    <w:rsid w:val="0019643A"/>
    <w:rsid w:val="001A3986"/>
    <w:rsid w:val="001B431D"/>
    <w:rsid w:val="001B56A0"/>
    <w:rsid w:val="001B6D03"/>
    <w:rsid w:val="001E03E2"/>
    <w:rsid w:val="001E0A97"/>
    <w:rsid w:val="001E0F8C"/>
    <w:rsid w:val="001E3EF9"/>
    <w:rsid w:val="001F07CE"/>
    <w:rsid w:val="001F6EC1"/>
    <w:rsid w:val="00200DF2"/>
    <w:rsid w:val="002176FC"/>
    <w:rsid w:val="002201B9"/>
    <w:rsid w:val="00226D4B"/>
    <w:rsid w:val="0023401D"/>
    <w:rsid w:val="00235522"/>
    <w:rsid w:val="00244B5F"/>
    <w:rsid w:val="00251DD1"/>
    <w:rsid w:val="00254FD4"/>
    <w:rsid w:val="002640D2"/>
    <w:rsid w:val="00267168"/>
    <w:rsid w:val="00276029"/>
    <w:rsid w:val="002761F4"/>
    <w:rsid w:val="0028203C"/>
    <w:rsid w:val="00296564"/>
    <w:rsid w:val="002B0E2A"/>
    <w:rsid w:val="002B29AD"/>
    <w:rsid w:val="002B3A13"/>
    <w:rsid w:val="002C0BB2"/>
    <w:rsid w:val="002C0BEC"/>
    <w:rsid w:val="002C47CD"/>
    <w:rsid w:val="002C4FEC"/>
    <w:rsid w:val="002D423B"/>
    <w:rsid w:val="002D6319"/>
    <w:rsid w:val="002E440E"/>
    <w:rsid w:val="002F00DB"/>
    <w:rsid w:val="002F6D1A"/>
    <w:rsid w:val="003037DD"/>
    <w:rsid w:val="00305442"/>
    <w:rsid w:val="0031171D"/>
    <w:rsid w:val="00312707"/>
    <w:rsid w:val="00314D68"/>
    <w:rsid w:val="0032341C"/>
    <w:rsid w:val="003268DF"/>
    <w:rsid w:val="0033088D"/>
    <w:rsid w:val="003329C5"/>
    <w:rsid w:val="00347931"/>
    <w:rsid w:val="00347C1F"/>
    <w:rsid w:val="00350439"/>
    <w:rsid w:val="003600A0"/>
    <w:rsid w:val="00363099"/>
    <w:rsid w:val="00366A40"/>
    <w:rsid w:val="00371647"/>
    <w:rsid w:val="00374AC1"/>
    <w:rsid w:val="00374E79"/>
    <w:rsid w:val="003872D4"/>
    <w:rsid w:val="00387B36"/>
    <w:rsid w:val="00390C30"/>
    <w:rsid w:val="003A5DF3"/>
    <w:rsid w:val="003B1EDD"/>
    <w:rsid w:val="003B1F3E"/>
    <w:rsid w:val="003B5F83"/>
    <w:rsid w:val="003B75D0"/>
    <w:rsid w:val="003D2A08"/>
    <w:rsid w:val="003D4022"/>
    <w:rsid w:val="003E450E"/>
    <w:rsid w:val="003E4E22"/>
    <w:rsid w:val="003F484B"/>
    <w:rsid w:val="003F5146"/>
    <w:rsid w:val="00400E88"/>
    <w:rsid w:val="0040611C"/>
    <w:rsid w:val="00410A88"/>
    <w:rsid w:val="0042528E"/>
    <w:rsid w:val="004334FB"/>
    <w:rsid w:val="00434CC9"/>
    <w:rsid w:val="00436793"/>
    <w:rsid w:val="0044393C"/>
    <w:rsid w:val="00452122"/>
    <w:rsid w:val="004624EC"/>
    <w:rsid w:val="0046262B"/>
    <w:rsid w:val="00462933"/>
    <w:rsid w:val="00462EE4"/>
    <w:rsid w:val="004635CF"/>
    <w:rsid w:val="00463FC1"/>
    <w:rsid w:val="00464176"/>
    <w:rsid w:val="00464831"/>
    <w:rsid w:val="004712A3"/>
    <w:rsid w:val="00476A4F"/>
    <w:rsid w:val="0048270D"/>
    <w:rsid w:val="00492FA8"/>
    <w:rsid w:val="0049431A"/>
    <w:rsid w:val="0049667B"/>
    <w:rsid w:val="004A1138"/>
    <w:rsid w:val="004A1FE1"/>
    <w:rsid w:val="004A2108"/>
    <w:rsid w:val="004A3632"/>
    <w:rsid w:val="004A6917"/>
    <w:rsid w:val="004A744A"/>
    <w:rsid w:val="004C2D71"/>
    <w:rsid w:val="004C50E9"/>
    <w:rsid w:val="004D2444"/>
    <w:rsid w:val="004D3186"/>
    <w:rsid w:val="004E1F14"/>
    <w:rsid w:val="004E4CFA"/>
    <w:rsid w:val="004E64E6"/>
    <w:rsid w:val="004F58E6"/>
    <w:rsid w:val="004F5A04"/>
    <w:rsid w:val="00500CFE"/>
    <w:rsid w:val="00513B44"/>
    <w:rsid w:val="005200B2"/>
    <w:rsid w:val="00521CAF"/>
    <w:rsid w:val="00531662"/>
    <w:rsid w:val="00553B42"/>
    <w:rsid w:val="00553D81"/>
    <w:rsid w:val="00561771"/>
    <w:rsid w:val="0056742E"/>
    <w:rsid w:val="00567FCE"/>
    <w:rsid w:val="00572AE9"/>
    <w:rsid w:val="005730AD"/>
    <w:rsid w:val="00573157"/>
    <w:rsid w:val="0057401E"/>
    <w:rsid w:val="00575501"/>
    <w:rsid w:val="005766AE"/>
    <w:rsid w:val="00581A13"/>
    <w:rsid w:val="00582552"/>
    <w:rsid w:val="0058268F"/>
    <w:rsid w:val="00583D9E"/>
    <w:rsid w:val="005842B2"/>
    <w:rsid w:val="005930EC"/>
    <w:rsid w:val="00596DE7"/>
    <w:rsid w:val="00597EBE"/>
    <w:rsid w:val="005A26D0"/>
    <w:rsid w:val="005A7C96"/>
    <w:rsid w:val="005B6E6B"/>
    <w:rsid w:val="005C1864"/>
    <w:rsid w:val="005C1C61"/>
    <w:rsid w:val="005C532E"/>
    <w:rsid w:val="005D1B81"/>
    <w:rsid w:val="005E0472"/>
    <w:rsid w:val="005E2430"/>
    <w:rsid w:val="005E43A4"/>
    <w:rsid w:val="005F1B6D"/>
    <w:rsid w:val="005F4E04"/>
    <w:rsid w:val="005F5962"/>
    <w:rsid w:val="005F5FCE"/>
    <w:rsid w:val="00600820"/>
    <w:rsid w:val="00603150"/>
    <w:rsid w:val="00604192"/>
    <w:rsid w:val="0060519A"/>
    <w:rsid w:val="006058DF"/>
    <w:rsid w:val="00606DF6"/>
    <w:rsid w:val="0062168A"/>
    <w:rsid w:val="00626812"/>
    <w:rsid w:val="006272F6"/>
    <w:rsid w:val="00627B3F"/>
    <w:rsid w:val="00630DF0"/>
    <w:rsid w:val="006326D1"/>
    <w:rsid w:val="006465CF"/>
    <w:rsid w:val="00650629"/>
    <w:rsid w:val="006510EE"/>
    <w:rsid w:val="00656954"/>
    <w:rsid w:val="00660716"/>
    <w:rsid w:val="00661486"/>
    <w:rsid w:val="0066311A"/>
    <w:rsid w:val="006633D5"/>
    <w:rsid w:val="00664842"/>
    <w:rsid w:val="006739CC"/>
    <w:rsid w:val="006907F8"/>
    <w:rsid w:val="00691E7B"/>
    <w:rsid w:val="0069356D"/>
    <w:rsid w:val="00696655"/>
    <w:rsid w:val="006A36EA"/>
    <w:rsid w:val="006B2583"/>
    <w:rsid w:val="006B567C"/>
    <w:rsid w:val="006B56EC"/>
    <w:rsid w:val="006C1BB0"/>
    <w:rsid w:val="006C4738"/>
    <w:rsid w:val="006C4F4D"/>
    <w:rsid w:val="006D2443"/>
    <w:rsid w:val="006D3C81"/>
    <w:rsid w:val="006D43A6"/>
    <w:rsid w:val="006E3F20"/>
    <w:rsid w:val="00705F8C"/>
    <w:rsid w:val="00717726"/>
    <w:rsid w:val="00722B56"/>
    <w:rsid w:val="00735C82"/>
    <w:rsid w:val="007562B9"/>
    <w:rsid w:val="00761E06"/>
    <w:rsid w:val="00762C1C"/>
    <w:rsid w:val="007708FF"/>
    <w:rsid w:val="00770AA9"/>
    <w:rsid w:val="007745DF"/>
    <w:rsid w:val="00775DA3"/>
    <w:rsid w:val="00781289"/>
    <w:rsid w:val="00784FC2"/>
    <w:rsid w:val="00797029"/>
    <w:rsid w:val="007A027D"/>
    <w:rsid w:val="007A07C8"/>
    <w:rsid w:val="007A4B5E"/>
    <w:rsid w:val="007B1164"/>
    <w:rsid w:val="007B14BB"/>
    <w:rsid w:val="007B15D7"/>
    <w:rsid w:val="007B7729"/>
    <w:rsid w:val="007C14BA"/>
    <w:rsid w:val="007C6163"/>
    <w:rsid w:val="007C7ADF"/>
    <w:rsid w:val="007D56CE"/>
    <w:rsid w:val="007E0A3B"/>
    <w:rsid w:val="007E250B"/>
    <w:rsid w:val="007F654D"/>
    <w:rsid w:val="007F75AE"/>
    <w:rsid w:val="007F7A69"/>
    <w:rsid w:val="00813054"/>
    <w:rsid w:val="00814AE0"/>
    <w:rsid w:val="0081532E"/>
    <w:rsid w:val="00821377"/>
    <w:rsid w:val="00823CD6"/>
    <w:rsid w:val="008256A8"/>
    <w:rsid w:val="00825AF7"/>
    <w:rsid w:val="00827533"/>
    <w:rsid w:val="0083302E"/>
    <w:rsid w:val="008359AB"/>
    <w:rsid w:val="00841BFC"/>
    <w:rsid w:val="008546B5"/>
    <w:rsid w:val="00854ACD"/>
    <w:rsid w:val="00867EC9"/>
    <w:rsid w:val="008714DE"/>
    <w:rsid w:val="00890D42"/>
    <w:rsid w:val="00893710"/>
    <w:rsid w:val="008964DD"/>
    <w:rsid w:val="008A0C3E"/>
    <w:rsid w:val="008A5A79"/>
    <w:rsid w:val="008B2995"/>
    <w:rsid w:val="008D0F6A"/>
    <w:rsid w:val="008D22DE"/>
    <w:rsid w:val="008F4068"/>
    <w:rsid w:val="008F50B5"/>
    <w:rsid w:val="00902CFB"/>
    <w:rsid w:val="00907733"/>
    <w:rsid w:val="009159BD"/>
    <w:rsid w:val="00915A18"/>
    <w:rsid w:val="009252B7"/>
    <w:rsid w:val="00926250"/>
    <w:rsid w:val="009273D6"/>
    <w:rsid w:val="00927524"/>
    <w:rsid w:val="00927C50"/>
    <w:rsid w:val="00937648"/>
    <w:rsid w:val="00944C69"/>
    <w:rsid w:val="00966C9C"/>
    <w:rsid w:val="009752AD"/>
    <w:rsid w:val="00977A25"/>
    <w:rsid w:val="0098370D"/>
    <w:rsid w:val="00983E2E"/>
    <w:rsid w:val="00992230"/>
    <w:rsid w:val="00995490"/>
    <w:rsid w:val="009A178E"/>
    <w:rsid w:val="009A26E2"/>
    <w:rsid w:val="009A2B78"/>
    <w:rsid w:val="009A6F1D"/>
    <w:rsid w:val="009B3E7B"/>
    <w:rsid w:val="009B7BB3"/>
    <w:rsid w:val="009C1E39"/>
    <w:rsid w:val="009C39B6"/>
    <w:rsid w:val="009C47DE"/>
    <w:rsid w:val="009C7C04"/>
    <w:rsid w:val="009D3B11"/>
    <w:rsid w:val="009D660D"/>
    <w:rsid w:val="009E3C92"/>
    <w:rsid w:val="009E3F61"/>
    <w:rsid w:val="009E6683"/>
    <w:rsid w:val="009F379B"/>
    <w:rsid w:val="00A03ACE"/>
    <w:rsid w:val="00A06181"/>
    <w:rsid w:val="00A075AF"/>
    <w:rsid w:val="00A12E0B"/>
    <w:rsid w:val="00A146AD"/>
    <w:rsid w:val="00A27C65"/>
    <w:rsid w:val="00A30611"/>
    <w:rsid w:val="00A321AE"/>
    <w:rsid w:val="00A363D6"/>
    <w:rsid w:val="00A429AC"/>
    <w:rsid w:val="00A445D8"/>
    <w:rsid w:val="00A555E3"/>
    <w:rsid w:val="00A64D7F"/>
    <w:rsid w:val="00A72E1E"/>
    <w:rsid w:val="00A731C1"/>
    <w:rsid w:val="00A745AD"/>
    <w:rsid w:val="00A77786"/>
    <w:rsid w:val="00A842E1"/>
    <w:rsid w:val="00A9157B"/>
    <w:rsid w:val="00A91EB6"/>
    <w:rsid w:val="00A93743"/>
    <w:rsid w:val="00A95CBA"/>
    <w:rsid w:val="00A97A1A"/>
    <w:rsid w:val="00AA0BA7"/>
    <w:rsid w:val="00AA5439"/>
    <w:rsid w:val="00AB74C1"/>
    <w:rsid w:val="00AC0F20"/>
    <w:rsid w:val="00AC14A6"/>
    <w:rsid w:val="00AC6696"/>
    <w:rsid w:val="00AD72D7"/>
    <w:rsid w:val="00AE08FB"/>
    <w:rsid w:val="00AE1B9E"/>
    <w:rsid w:val="00AE2387"/>
    <w:rsid w:val="00AF016F"/>
    <w:rsid w:val="00AF5113"/>
    <w:rsid w:val="00B04296"/>
    <w:rsid w:val="00B05708"/>
    <w:rsid w:val="00B10949"/>
    <w:rsid w:val="00B116D0"/>
    <w:rsid w:val="00B12027"/>
    <w:rsid w:val="00B12DD3"/>
    <w:rsid w:val="00B15DDC"/>
    <w:rsid w:val="00B20021"/>
    <w:rsid w:val="00B204FF"/>
    <w:rsid w:val="00B23D3B"/>
    <w:rsid w:val="00B43F00"/>
    <w:rsid w:val="00B45E73"/>
    <w:rsid w:val="00B51267"/>
    <w:rsid w:val="00B5769C"/>
    <w:rsid w:val="00B60996"/>
    <w:rsid w:val="00B61F9E"/>
    <w:rsid w:val="00B628EF"/>
    <w:rsid w:val="00B701B4"/>
    <w:rsid w:val="00B86A66"/>
    <w:rsid w:val="00B93432"/>
    <w:rsid w:val="00BB13E5"/>
    <w:rsid w:val="00BB1E58"/>
    <w:rsid w:val="00BB6EA2"/>
    <w:rsid w:val="00BD0BB5"/>
    <w:rsid w:val="00BD73FD"/>
    <w:rsid w:val="00BE0C76"/>
    <w:rsid w:val="00BE43CE"/>
    <w:rsid w:val="00BE4A4E"/>
    <w:rsid w:val="00BE4F55"/>
    <w:rsid w:val="00C0096E"/>
    <w:rsid w:val="00C06E38"/>
    <w:rsid w:val="00C11280"/>
    <w:rsid w:val="00C12F09"/>
    <w:rsid w:val="00C157DD"/>
    <w:rsid w:val="00C1630B"/>
    <w:rsid w:val="00C3095C"/>
    <w:rsid w:val="00C31CD6"/>
    <w:rsid w:val="00C33653"/>
    <w:rsid w:val="00C363EF"/>
    <w:rsid w:val="00C36772"/>
    <w:rsid w:val="00C37F67"/>
    <w:rsid w:val="00C45711"/>
    <w:rsid w:val="00C45A4A"/>
    <w:rsid w:val="00C5348F"/>
    <w:rsid w:val="00C63A95"/>
    <w:rsid w:val="00C650FA"/>
    <w:rsid w:val="00C664A9"/>
    <w:rsid w:val="00C66911"/>
    <w:rsid w:val="00C70A3A"/>
    <w:rsid w:val="00C7215E"/>
    <w:rsid w:val="00C84E9A"/>
    <w:rsid w:val="00C8549A"/>
    <w:rsid w:val="00C90F74"/>
    <w:rsid w:val="00C9229D"/>
    <w:rsid w:val="00C95D78"/>
    <w:rsid w:val="00C979C2"/>
    <w:rsid w:val="00CB7ED5"/>
    <w:rsid w:val="00CC6966"/>
    <w:rsid w:val="00CC7E3D"/>
    <w:rsid w:val="00CD56E8"/>
    <w:rsid w:val="00CD69BB"/>
    <w:rsid w:val="00CD7B78"/>
    <w:rsid w:val="00CE5787"/>
    <w:rsid w:val="00CE79D2"/>
    <w:rsid w:val="00D037E1"/>
    <w:rsid w:val="00D05354"/>
    <w:rsid w:val="00D073E3"/>
    <w:rsid w:val="00D14A45"/>
    <w:rsid w:val="00D202E1"/>
    <w:rsid w:val="00D22903"/>
    <w:rsid w:val="00D301CA"/>
    <w:rsid w:val="00D3522F"/>
    <w:rsid w:val="00D50E31"/>
    <w:rsid w:val="00D66B90"/>
    <w:rsid w:val="00D81A24"/>
    <w:rsid w:val="00D82070"/>
    <w:rsid w:val="00D82CBC"/>
    <w:rsid w:val="00D83533"/>
    <w:rsid w:val="00D856A8"/>
    <w:rsid w:val="00D85FB0"/>
    <w:rsid w:val="00D877BD"/>
    <w:rsid w:val="00D9379E"/>
    <w:rsid w:val="00D9598F"/>
    <w:rsid w:val="00DA6183"/>
    <w:rsid w:val="00DB46BC"/>
    <w:rsid w:val="00DB4945"/>
    <w:rsid w:val="00DB7595"/>
    <w:rsid w:val="00DC0792"/>
    <w:rsid w:val="00DC07F5"/>
    <w:rsid w:val="00DC7364"/>
    <w:rsid w:val="00DE4EB8"/>
    <w:rsid w:val="00DE6757"/>
    <w:rsid w:val="00DE6C28"/>
    <w:rsid w:val="00DF4285"/>
    <w:rsid w:val="00DF6E6D"/>
    <w:rsid w:val="00E00B49"/>
    <w:rsid w:val="00E03CD4"/>
    <w:rsid w:val="00E15350"/>
    <w:rsid w:val="00E165E3"/>
    <w:rsid w:val="00E20607"/>
    <w:rsid w:val="00E2306D"/>
    <w:rsid w:val="00E24EA5"/>
    <w:rsid w:val="00E25E6D"/>
    <w:rsid w:val="00E3003C"/>
    <w:rsid w:val="00E31A46"/>
    <w:rsid w:val="00E36A51"/>
    <w:rsid w:val="00E60C9F"/>
    <w:rsid w:val="00E62A45"/>
    <w:rsid w:val="00E677E1"/>
    <w:rsid w:val="00E70ED0"/>
    <w:rsid w:val="00E76720"/>
    <w:rsid w:val="00E875D8"/>
    <w:rsid w:val="00E96B5F"/>
    <w:rsid w:val="00EB0153"/>
    <w:rsid w:val="00EB141F"/>
    <w:rsid w:val="00EB6E7E"/>
    <w:rsid w:val="00EC65C6"/>
    <w:rsid w:val="00ED2219"/>
    <w:rsid w:val="00EE3D0D"/>
    <w:rsid w:val="00EF6C06"/>
    <w:rsid w:val="00F02A4B"/>
    <w:rsid w:val="00F15561"/>
    <w:rsid w:val="00F27637"/>
    <w:rsid w:val="00F3281B"/>
    <w:rsid w:val="00F402CD"/>
    <w:rsid w:val="00F4350A"/>
    <w:rsid w:val="00F5062F"/>
    <w:rsid w:val="00F51F99"/>
    <w:rsid w:val="00F55A6E"/>
    <w:rsid w:val="00F61543"/>
    <w:rsid w:val="00F64993"/>
    <w:rsid w:val="00F713C1"/>
    <w:rsid w:val="00F71F78"/>
    <w:rsid w:val="00F74750"/>
    <w:rsid w:val="00F74919"/>
    <w:rsid w:val="00F821D5"/>
    <w:rsid w:val="00F8602E"/>
    <w:rsid w:val="00F920D1"/>
    <w:rsid w:val="00F92920"/>
    <w:rsid w:val="00FA5773"/>
    <w:rsid w:val="00FB1875"/>
    <w:rsid w:val="00FE077E"/>
    <w:rsid w:val="00FE2B5B"/>
    <w:rsid w:val="00FE646E"/>
    <w:rsid w:val="00FF383E"/>
    <w:rsid w:val="00FF3F7E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07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11"/>
    <w:pPr>
      <w:ind w:left="720"/>
      <w:contextualSpacing/>
    </w:pPr>
  </w:style>
  <w:style w:type="paragraph" w:styleId="a4">
    <w:name w:val="Body Text"/>
    <w:basedOn w:val="a"/>
    <w:link w:val="a5"/>
    <w:rsid w:val="00A3061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3061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xfm26605833">
    <w:name w:val="xfm_26605833"/>
    <w:basedOn w:val="a0"/>
    <w:rsid w:val="00F402CD"/>
  </w:style>
  <w:style w:type="character" w:customStyle="1" w:styleId="10">
    <w:name w:val="Заголовок 1 Знак"/>
    <w:basedOn w:val="a0"/>
    <w:link w:val="1"/>
    <w:uiPriority w:val="9"/>
    <w:rsid w:val="00D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gmailsignatureprefix">
    <w:name w:val="gmail_signature_prefix"/>
    <w:basedOn w:val="a0"/>
    <w:rsid w:val="00CD7B78"/>
  </w:style>
  <w:style w:type="paragraph" w:styleId="HTML">
    <w:name w:val="HTML Preformatted"/>
    <w:basedOn w:val="a"/>
    <w:link w:val="HTML0"/>
    <w:uiPriority w:val="99"/>
    <w:semiHidden/>
    <w:unhideWhenUsed/>
    <w:rsid w:val="00F5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62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No Spacing"/>
    <w:uiPriority w:val="1"/>
    <w:qFormat/>
    <w:rsid w:val="00B0570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97A1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97A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D3C8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A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81518975">
    <w:name w:val="xfm_81518975"/>
    <w:basedOn w:val="a0"/>
    <w:rsid w:val="00387B36"/>
  </w:style>
  <w:style w:type="paragraph" w:styleId="ab">
    <w:name w:val="Balloon Text"/>
    <w:basedOn w:val="a"/>
    <w:link w:val="ac"/>
    <w:uiPriority w:val="99"/>
    <w:semiHidden/>
    <w:unhideWhenUsed/>
    <w:rsid w:val="008B29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9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07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11"/>
    <w:pPr>
      <w:ind w:left="720"/>
      <w:contextualSpacing/>
    </w:pPr>
  </w:style>
  <w:style w:type="paragraph" w:styleId="a4">
    <w:name w:val="Body Text"/>
    <w:basedOn w:val="a"/>
    <w:link w:val="a5"/>
    <w:rsid w:val="00A3061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3061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xfm26605833">
    <w:name w:val="xfm_26605833"/>
    <w:basedOn w:val="a0"/>
    <w:rsid w:val="00F402CD"/>
  </w:style>
  <w:style w:type="character" w:customStyle="1" w:styleId="10">
    <w:name w:val="Заголовок 1 Знак"/>
    <w:basedOn w:val="a0"/>
    <w:link w:val="1"/>
    <w:uiPriority w:val="9"/>
    <w:rsid w:val="00D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gmailsignatureprefix">
    <w:name w:val="gmail_signature_prefix"/>
    <w:basedOn w:val="a0"/>
    <w:rsid w:val="00CD7B78"/>
  </w:style>
  <w:style w:type="paragraph" w:styleId="HTML">
    <w:name w:val="HTML Preformatted"/>
    <w:basedOn w:val="a"/>
    <w:link w:val="HTML0"/>
    <w:uiPriority w:val="99"/>
    <w:semiHidden/>
    <w:unhideWhenUsed/>
    <w:rsid w:val="00F5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62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No Spacing"/>
    <w:uiPriority w:val="1"/>
    <w:qFormat/>
    <w:rsid w:val="00B0570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97A1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97A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D3C8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A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81518975">
    <w:name w:val="xfm_81518975"/>
    <w:basedOn w:val="a0"/>
    <w:rsid w:val="00387B36"/>
  </w:style>
  <w:style w:type="paragraph" w:styleId="ab">
    <w:name w:val="Balloon Text"/>
    <w:basedOn w:val="a"/>
    <w:link w:val="ac"/>
    <w:uiPriority w:val="99"/>
    <w:semiHidden/>
    <w:unhideWhenUsed/>
    <w:rsid w:val="008B29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310479492?pwd=033mA8pD4Z22PpAAOTKWu8ZWUruNuf.1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j/84900817925?pwd=YzwV2cWqOt8m7L8m8GR1LLifzWaoRg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6798626869?pwd=CuCI2j7xwDtTEnOmyl0DTW2hmbwzr8.1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0FBE-BFA5-4223-A895-D4BC0C91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4815</Words>
  <Characters>2745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1</dc:creator>
  <cp:lastModifiedBy>Методический 1</cp:lastModifiedBy>
  <cp:revision>19</cp:revision>
  <cp:lastPrinted>2024-04-23T10:38:00Z</cp:lastPrinted>
  <dcterms:created xsi:type="dcterms:W3CDTF">2024-04-23T07:46:00Z</dcterms:created>
  <dcterms:modified xsi:type="dcterms:W3CDTF">2024-04-25T12:09:00Z</dcterms:modified>
</cp:coreProperties>
</file>